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40081" w14:textId="77777777" w:rsidR="00211060" w:rsidRPr="00A669E1" w:rsidRDefault="00211060" w:rsidP="001931A1">
      <w:pPr>
        <w:pStyle w:val="rg"/>
        <w:ind w:left="709"/>
        <w:rPr>
          <w:lang w:val="ro-MD"/>
        </w:rPr>
      </w:pPr>
    </w:p>
    <w:p w14:paraId="42513C6B" w14:textId="122D7CB7" w:rsidR="001931A1" w:rsidRPr="00A669E1" w:rsidRDefault="001931A1" w:rsidP="00CD491B">
      <w:pPr>
        <w:pStyle w:val="rg"/>
        <w:rPr>
          <w:b/>
          <w:lang w:val="ro-MD"/>
        </w:rPr>
      </w:pPr>
      <w:r w:rsidRPr="00A669E1">
        <w:rPr>
          <w:b/>
          <w:lang w:val="ro-MD"/>
        </w:rPr>
        <w:t xml:space="preserve">Anexa nr. 14 </w:t>
      </w:r>
    </w:p>
    <w:p w14:paraId="0CF2F18B" w14:textId="5EEF8351" w:rsidR="001931A1" w:rsidRPr="00A669E1" w:rsidRDefault="001931A1" w:rsidP="00602A3D">
      <w:pPr>
        <w:pStyle w:val="rg"/>
        <w:rPr>
          <w:b/>
          <w:lang w:val="ro-MD"/>
        </w:rPr>
      </w:pPr>
      <w:r w:rsidRPr="00A669E1">
        <w:rPr>
          <w:b/>
          <w:lang w:val="ro-MD"/>
        </w:rPr>
        <w:t>la Hotărârea C</w:t>
      </w:r>
      <w:r w:rsidR="0072558A" w:rsidRPr="00A669E1">
        <w:rPr>
          <w:b/>
          <w:lang w:val="ro-MD"/>
        </w:rPr>
        <w:t>NPF</w:t>
      </w:r>
      <w:r w:rsidRPr="00A669E1">
        <w:rPr>
          <w:b/>
          <w:lang w:val="ro-MD"/>
        </w:rPr>
        <w:t xml:space="preserve"> </w:t>
      </w:r>
    </w:p>
    <w:p w14:paraId="5F2918F1" w14:textId="5A57934F" w:rsidR="001931A1" w:rsidRPr="00A669E1" w:rsidRDefault="001A5521" w:rsidP="00602A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>nr. 24/1 din 14</w:t>
      </w:r>
      <w:r w:rsidR="0072558A" w:rsidRPr="00A669E1">
        <w:rPr>
          <w:rFonts w:ascii="Times New Roman" w:hAnsi="Times New Roman" w:cs="Times New Roman"/>
          <w:b/>
          <w:sz w:val="24"/>
          <w:szCs w:val="24"/>
          <w:lang w:val="ro-MD"/>
        </w:rPr>
        <w:t>.05.</w:t>
      </w: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>2024</w:t>
      </w:r>
    </w:p>
    <w:p w14:paraId="46AEBF46" w14:textId="77777777" w:rsidR="002038BB" w:rsidRPr="00A669E1" w:rsidRDefault="002038BB" w:rsidP="00602A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o-MD"/>
        </w:rPr>
      </w:pPr>
    </w:p>
    <w:p w14:paraId="38ECC595" w14:textId="77777777" w:rsidR="00B87DEA" w:rsidRPr="00A669E1" w:rsidRDefault="00B87DEA" w:rsidP="00367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>INSTRUCȚIUNE</w:t>
      </w:r>
    </w:p>
    <w:p w14:paraId="16114907" w14:textId="77777777" w:rsidR="0078271D" w:rsidRPr="00A669E1" w:rsidRDefault="00B87DEA" w:rsidP="00367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 xml:space="preserve">privind completarea formularului tipizat </w:t>
      </w:r>
    </w:p>
    <w:p w14:paraId="6E64C735" w14:textId="6118F8E5" w:rsidR="00B87DEA" w:rsidRPr="00A669E1" w:rsidRDefault="00B87DEA" w:rsidP="00367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>„Cerere de despăgubire”</w:t>
      </w:r>
    </w:p>
    <w:p w14:paraId="2B3B338B" w14:textId="77777777" w:rsidR="00B87DEA" w:rsidRPr="00A669E1" w:rsidRDefault="00B87DEA" w:rsidP="003678C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</w:p>
    <w:p w14:paraId="19351591" w14:textId="2DC532CD" w:rsidR="00B87DEA" w:rsidRPr="00A669E1" w:rsidRDefault="00872F0A" w:rsidP="00872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>1.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Prezenta Instrucțiune reglementează modul de completare a formularului tipizat </w:t>
      </w:r>
      <w:r w:rsidR="00B87DEA" w:rsidRPr="00A669E1">
        <w:rPr>
          <w:rFonts w:ascii="Times New Roman" w:hAnsi="Times New Roman" w:cs="Times New Roman"/>
          <w:b/>
          <w:sz w:val="24"/>
          <w:szCs w:val="24"/>
          <w:lang w:val="ro-MD"/>
        </w:rPr>
        <w:t>„Cerere de despăgubire”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(în continuare </w:t>
      </w:r>
      <w:r w:rsidR="00E7673D" w:rsidRPr="00A669E1">
        <w:rPr>
          <w:rFonts w:ascii="Times New Roman" w:hAnsi="Times New Roman" w:cs="Times New Roman"/>
          <w:sz w:val="24"/>
          <w:szCs w:val="24"/>
          <w:lang w:val="ro-MD"/>
        </w:rPr>
        <w:t>–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Cerere).</w:t>
      </w:r>
    </w:p>
    <w:p w14:paraId="24892CC0" w14:textId="7B0616FE" w:rsidR="00B87DEA" w:rsidRPr="00A669E1" w:rsidRDefault="00872F0A" w:rsidP="00872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>2.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Semnificația noțiunilor utilizate în Cerere</w:t>
      </w:r>
      <w:r w:rsidR="00B87DEA" w:rsidRPr="00A669E1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este </w:t>
      </w:r>
      <w:r w:rsidR="002107D7" w:rsidRPr="00A669E1">
        <w:rPr>
          <w:rFonts w:ascii="Times New Roman" w:hAnsi="Times New Roman" w:cs="Times New Roman"/>
          <w:sz w:val="24"/>
          <w:szCs w:val="24"/>
          <w:lang w:val="ro-MD"/>
        </w:rPr>
        <w:t>stabilită la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art. 3 din Legea nr.106/2022 privind asigurarea obligatorie de răspundere civilă auto pentru pagube produse de vehicule</w:t>
      </w:r>
      <w:r w:rsidR="00D76EAF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(în continuare </w:t>
      </w:r>
      <w:r w:rsidR="000F3B45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– </w:t>
      </w:r>
      <w:r w:rsidR="00D76EAF" w:rsidRPr="00A669E1">
        <w:rPr>
          <w:rFonts w:ascii="Times New Roman" w:hAnsi="Times New Roman" w:cs="Times New Roman"/>
          <w:sz w:val="24"/>
          <w:szCs w:val="24"/>
          <w:lang w:val="ro-MD"/>
        </w:rPr>
        <w:t>Legea nr. 106/2022)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.</w:t>
      </w:r>
    </w:p>
    <w:p w14:paraId="3D8689C2" w14:textId="76E44002" w:rsidR="00B87DEA" w:rsidRPr="00A669E1" w:rsidRDefault="00872F0A" w:rsidP="00872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>3.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Cererea</w:t>
      </w:r>
      <w:r w:rsidR="00B87DEA" w:rsidRPr="00A669E1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se completează</w:t>
      </w:r>
      <w:r w:rsidR="00B87DEA" w:rsidRPr="00A669E1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pe suport de hârtie și/sau prin mijloace electronice, potrivit formei și conținutului aprobat.</w:t>
      </w:r>
    </w:p>
    <w:p w14:paraId="6D5FA04E" w14:textId="0DD14B68" w:rsidR="00B87DEA" w:rsidRPr="00A669E1" w:rsidRDefault="00872F0A" w:rsidP="00872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>4.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În rândul „</w:t>
      </w:r>
      <w:r w:rsidR="00B87DEA" w:rsidRPr="00A669E1">
        <w:rPr>
          <w:rFonts w:ascii="Times New Roman" w:hAnsi="Times New Roman" w:cs="Times New Roman"/>
          <w:b/>
          <w:sz w:val="24"/>
          <w:szCs w:val="24"/>
          <w:lang w:val="ro-MD"/>
        </w:rPr>
        <w:t>Către Societatea de asigurare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” se indica denumirea 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asigurătorului RCA al persoanei culpabile,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la care se depune Cererea</w:t>
      </w:r>
      <w:r w:rsidR="00B87DEA" w:rsidRPr="00A669E1">
        <w:rPr>
          <w:rFonts w:ascii="Times New Roman" w:hAnsi="Times New Roman" w:cs="Times New Roman"/>
          <w:i/>
          <w:sz w:val="24"/>
          <w:szCs w:val="24"/>
          <w:lang w:val="ro-MD"/>
        </w:rPr>
        <w:t xml:space="preserve">. </w:t>
      </w:r>
    </w:p>
    <w:p w14:paraId="0895BF75" w14:textId="0008ABE8" w:rsidR="00B87DEA" w:rsidRPr="00A669E1" w:rsidRDefault="00872F0A" w:rsidP="00872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>5.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9C4123" w:rsidRPr="00A669E1">
        <w:rPr>
          <w:rFonts w:ascii="Times New Roman" w:hAnsi="Times New Roman" w:cs="Times New Roman"/>
          <w:sz w:val="24"/>
          <w:szCs w:val="24"/>
          <w:lang w:val="ro-MD"/>
        </w:rPr>
        <w:t>La c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ompartimentul </w:t>
      </w:r>
      <w:r w:rsidR="00B87DEA" w:rsidRPr="00A669E1">
        <w:rPr>
          <w:rFonts w:ascii="Times New Roman" w:hAnsi="Times New Roman" w:cs="Times New Roman"/>
          <w:b/>
          <w:sz w:val="24"/>
          <w:szCs w:val="24"/>
          <w:lang w:val="ro-MD"/>
        </w:rPr>
        <w:t>1. „Persoana păgubită”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, </w:t>
      </w:r>
      <w:r w:rsidR="009C4123" w:rsidRPr="00A669E1">
        <w:rPr>
          <w:rFonts w:ascii="Times New Roman" w:hAnsi="Times New Roman" w:cs="Times New Roman"/>
          <w:sz w:val="24"/>
          <w:szCs w:val="24"/>
          <w:lang w:val="ro-MD"/>
        </w:rPr>
        <w:t>în rândul:</w:t>
      </w:r>
    </w:p>
    <w:p w14:paraId="4E895EBA" w14:textId="581E625B" w:rsidR="00420304" w:rsidRPr="00A669E1" w:rsidRDefault="002C5DB8" w:rsidP="004203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1) „Nume, prenume/Denumire”</w:t>
      </w:r>
      <w:r w:rsidR="00420304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se indică, în cazul persoanei fizice, numele, prenumele persoanei păgubite potrivit actelor de identitate, iar</w:t>
      </w:r>
      <w:r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420304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în cazul persoanei juridice, se indică denumirea persoanei juridice, inclusiv forma de organizare, conform datelor înregistrate în Registrul de stat al unităților de drept;</w:t>
      </w:r>
    </w:p>
    <w:p w14:paraId="0703E1F6" w14:textId="0120EE11" w:rsidR="00420304" w:rsidRPr="00A669E1" w:rsidRDefault="002C5DB8" w:rsidP="004203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2) „IDNP/IDNO”</w:t>
      </w:r>
      <w:r w:rsidR="00420304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se indică, în cazul persoanei fizice, numărul de identificare, potrivit actelor de identitate, iar</w:t>
      </w:r>
      <w:r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420304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în cazul persoanei juridice, se indică numărul de identificare de stat, conform datelor înregistrate în Registrul de stat al unităților de drept;</w:t>
      </w:r>
    </w:p>
    <w:p w14:paraId="40ADBC06" w14:textId="493A261A" w:rsidR="00B87DEA" w:rsidRPr="00A669E1" w:rsidRDefault="00420304" w:rsidP="003678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3</w:t>
      </w:r>
      <w:r w:rsidR="00EF68F2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  <w:r w:rsidR="00FE4908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„</w:t>
      </w:r>
      <w:r w:rsidR="00E7673D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Adresă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” se indică domiciliul persoanei fizice</w:t>
      </w:r>
      <w:r w:rsidR="007A7EB7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E72B0E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menționat în actele de identitate</w:t>
      </w:r>
      <w:r w:rsidR="001D7A20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sau sediul persoanei juridice, conform datelor înregistrate în Registrul de stat al unităților de drept;</w:t>
      </w:r>
    </w:p>
    <w:p w14:paraId="64131A1A" w14:textId="2F6628F2" w:rsidR="00B87DEA" w:rsidRPr="00A669E1" w:rsidRDefault="00420304" w:rsidP="003678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4</w:t>
      </w:r>
      <w:r w:rsidR="00EF68F2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„Telefon/e-mail” se indică numărul de telefon fix sau mobil</w:t>
      </w:r>
      <w:r w:rsidR="00E7673D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la care poate fi contactat solicitantul</w:t>
      </w:r>
      <w:r w:rsidR="00E7673D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și/sau adresa </w:t>
      </w:r>
      <w:r w:rsidR="00E7673D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de 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e-mail activă, la care solicitantul acceptă să primească </w:t>
      </w:r>
      <w:r w:rsidR="00E7673D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notificările;</w:t>
      </w:r>
    </w:p>
    <w:p w14:paraId="4BDD552D" w14:textId="191F0271" w:rsidR="00B87DEA" w:rsidRPr="00A669E1" w:rsidRDefault="00420304" w:rsidP="003678C2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5</w:t>
      </w:r>
      <w:r w:rsidR="00EF68F2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)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„Reprezentat de” se indică numele, prenumele persoanei ce reprezintă interesele persoanei păgubite (moștenitorul, după caz)</w:t>
      </w:r>
      <w:r w:rsidR="00A33DAD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, adresa, telefonul, e-mail</w:t>
      </w:r>
      <w:r w:rsidR="00E7673D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ul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și actul de reprezentare (procură, mandat, certificat de moștenitor ș.a.)</w:t>
      </w:r>
      <w:r w:rsidR="00E7673D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.</w:t>
      </w:r>
    </w:p>
    <w:p w14:paraId="2F435854" w14:textId="77777777" w:rsidR="006B5F95" w:rsidRPr="00A669E1" w:rsidRDefault="00872F0A" w:rsidP="006B5F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>6.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6B5F95" w:rsidRPr="00A669E1">
        <w:rPr>
          <w:rFonts w:ascii="Times New Roman" w:hAnsi="Times New Roman" w:cs="Times New Roman"/>
          <w:sz w:val="24"/>
          <w:szCs w:val="24"/>
          <w:lang w:val="ro-MD"/>
        </w:rPr>
        <w:t>La c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ompartimentul </w:t>
      </w:r>
      <w:r w:rsidR="00B87DEA" w:rsidRPr="00A669E1">
        <w:rPr>
          <w:rFonts w:ascii="Times New Roman" w:hAnsi="Times New Roman" w:cs="Times New Roman"/>
          <w:b/>
          <w:sz w:val="24"/>
          <w:szCs w:val="24"/>
          <w:lang w:val="ro-MD"/>
        </w:rPr>
        <w:t>2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. „</w:t>
      </w:r>
      <w:r w:rsidR="00B87DEA" w:rsidRPr="00A669E1">
        <w:rPr>
          <w:rFonts w:ascii="Times New Roman" w:hAnsi="Times New Roman" w:cs="Times New Roman"/>
          <w:b/>
          <w:sz w:val="24"/>
          <w:szCs w:val="24"/>
          <w:lang w:val="ro-MD"/>
        </w:rPr>
        <w:t>Circumstanțele producerii accidentului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”</w:t>
      </w:r>
      <w:r w:rsidR="006B5F95" w:rsidRPr="00A669E1">
        <w:rPr>
          <w:rFonts w:ascii="Times New Roman" w:hAnsi="Times New Roman" w:cs="Times New Roman"/>
          <w:sz w:val="24"/>
          <w:szCs w:val="24"/>
          <w:lang w:val="ro-MD"/>
        </w:rPr>
        <w:t>, în rândul:</w:t>
      </w:r>
    </w:p>
    <w:p w14:paraId="50BE1BD8" w14:textId="1D51C2A4" w:rsidR="006B5F95" w:rsidRPr="00A669E1" w:rsidRDefault="006B5F95" w:rsidP="006B5F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t>1)</w:t>
      </w:r>
      <w:r w:rsidR="001D7A20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„Dată”, „Oră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>”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și „Locul exact” se indică data, ora</w:t>
      </w:r>
      <w:r w:rsidR="00E7673D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și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locul producerii </w:t>
      </w:r>
      <w:r w:rsidR="002107D7" w:rsidRPr="00A669E1">
        <w:rPr>
          <w:rFonts w:ascii="Times New Roman" w:hAnsi="Times New Roman" w:cs="Times New Roman"/>
          <w:sz w:val="24"/>
          <w:szCs w:val="24"/>
          <w:lang w:val="ro-MD"/>
        </w:rPr>
        <w:t>accidentului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A65F64" w:rsidRPr="00A669E1">
        <w:rPr>
          <w:rFonts w:ascii="Times New Roman" w:hAnsi="Times New Roman" w:cs="Times New Roman"/>
          <w:sz w:val="24"/>
          <w:szCs w:val="24"/>
          <w:lang w:val="ro-MD"/>
        </w:rPr>
        <w:t>de vehicul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, urmare </w:t>
      </w:r>
      <w:r w:rsidR="00E7673D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a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căruia persoana păgubită este îndreptățită să solicite despăgubire de asigurare</w:t>
      </w:r>
      <w:r w:rsidR="00E7673D" w:rsidRPr="00A669E1">
        <w:rPr>
          <w:rFonts w:ascii="Times New Roman" w:hAnsi="Times New Roman" w:cs="Times New Roman"/>
          <w:sz w:val="24"/>
          <w:szCs w:val="24"/>
          <w:lang w:val="ro-MD"/>
        </w:rPr>
        <w:t>;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</w:p>
    <w:p w14:paraId="3E76680E" w14:textId="7DAB9450" w:rsidR="00D04312" w:rsidRPr="00A669E1" w:rsidRDefault="006B5F95" w:rsidP="00D043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2)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„Accidentul a fost documentat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Pr="00A669E1">
        <w:rPr>
          <w:rFonts w:ascii="Times New Roman" w:hAnsi="Times New Roman" w:cs="Times New Roman"/>
          <w:i/>
          <w:sz w:val="24"/>
          <w:szCs w:val="24"/>
          <w:lang w:val="ro-MD"/>
        </w:rPr>
        <w:t>(de bifat)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” se bifează căsuța care corespunde modalității de documentare a accidentului de vehicul: prin procedura de constatare amiabilă sau de către organele competente (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organele de </w:t>
      </w:r>
      <w:proofErr w:type="spellStart"/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poliţie</w:t>
      </w:r>
      <w:proofErr w:type="spellEnd"/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, a</w:t>
      </w:r>
      <w:r w:rsidR="00E7673D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le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proofErr w:type="spellStart"/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unităţii</w:t>
      </w:r>
      <w:proofErr w:type="spellEnd"/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de pompieri, a</w:t>
      </w:r>
      <w:r w:rsidR="00E7673D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le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procuraturii, a</w:t>
      </w:r>
      <w:r w:rsidR="00E7673D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le</w:t>
      </w:r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proofErr w:type="spellStart"/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>instituţiilor</w:t>
      </w:r>
      <w:proofErr w:type="spellEnd"/>
      <w:r w:rsidR="00B87DEA" w:rsidRPr="00A669E1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medicale ș.a.</w:t>
      </w:r>
      <w:r w:rsidR="00D04312" w:rsidRPr="00A669E1">
        <w:rPr>
          <w:rFonts w:ascii="Times New Roman" w:hAnsi="Times New Roman" w:cs="Times New Roman"/>
          <w:sz w:val="24"/>
          <w:szCs w:val="24"/>
          <w:lang w:val="ro-MD"/>
        </w:rPr>
        <w:t>);</w:t>
      </w:r>
    </w:p>
    <w:p w14:paraId="16B2F34C" w14:textId="73F3A2FD" w:rsidR="00D04312" w:rsidRPr="00A669E1" w:rsidRDefault="00D04312" w:rsidP="00D043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3)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„Pagube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>le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/prejudicii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>le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produse urmare 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a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accidentului” se bifează căsuța care corespunde prejudiciului pretins. Concomitent</w:t>
      </w:r>
      <w:r w:rsidR="00E7673D" w:rsidRPr="00A669E1">
        <w:rPr>
          <w:rFonts w:ascii="Times New Roman" w:hAnsi="Times New Roman" w:cs="Times New Roman"/>
          <w:sz w:val="24"/>
          <w:szCs w:val="24"/>
          <w:lang w:val="ro-MD"/>
        </w:rPr>
        <w:t>,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pot fi bifate mai multe căsuțe, după caz</w:t>
      </w:r>
      <w:r w:rsidR="00E7673D" w:rsidRPr="00A669E1">
        <w:rPr>
          <w:rFonts w:ascii="Times New Roman" w:hAnsi="Times New Roman" w:cs="Times New Roman"/>
          <w:sz w:val="24"/>
          <w:szCs w:val="24"/>
          <w:lang w:val="ro-MD"/>
        </w:rPr>
        <w:t>;</w:t>
      </w:r>
    </w:p>
    <w:p w14:paraId="094961C7" w14:textId="2CCFA2E8" w:rsidR="00B87DEA" w:rsidRPr="00A669E1" w:rsidRDefault="00D04312" w:rsidP="00D043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4)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„Alte informații relevante evenimentului decl</w:t>
      </w:r>
      <w:r w:rsidR="00C06ADB" w:rsidRPr="00A669E1">
        <w:rPr>
          <w:rFonts w:ascii="Times New Roman" w:hAnsi="Times New Roman" w:cs="Times New Roman"/>
          <w:sz w:val="24"/>
          <w:szCs w:val="24"/>
          <w:lang w:val="ro-MD"/>
        </w:rPr>
        <w:t>arat” se indică altă  informație relevantă referitoare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la producerea accidentului și cauzarea prejudiciului.</w:t>
      </w:r>
    </w:p>
    <w:p w14:paraId="069D4EF4" w14:textId="3AD409B7" w:rsidR="00314AF7" w:rsidRPr="00A669E1" w:rsidRDefault="00872F0A" w:rsidP="009552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>7.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Compartimentul </w:t>
      </w:r>
      <w:r w:rsidR="00B87DEA" w:rsidRPr="00A669E1">
        <w:rPr>
          <w:rFonts w:ascii="Times New Roman" w:hAnsi="Times New Roman" w:cs="Times New Roman"/>
          <w:b/>
          <w:sz w:val="24"/>
          <w:szCs w:val="24"/>
          <w:lang w:val="ro-MD"/>
        </w:rPr>
        <w:t>3.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„</w:t>
      </w:r>
      <w:r w:rsidR="00B87DEA" w:rsidRPr="00A669E1">
        <w:rPr>
          <w:rFonts w:ascii="Times New Roman" w:hAnsi="Times New Roman" w:cs="Times New Roman"/>
          <w:b/>
          <w:sz w:val="24"/>
          <w:szCs w:val="24"/>
          <w:lang w:val="ro-MD"/>
        </w:rPr>
        <w:t>Informații privind bunurile avariate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” </w:t>
      </w:r>
      <w:r w:rsidR="00B87DEA" w:rsidRPr="00A669E1">
        <w:rPr>
          <w:rFonts w:ascii="Times New Roman" w:hAnsi="Times New Roman" w:cs="Times New Roman"/>
          <w:bCs/>
          <w:sz w:val="24"/>
          <w:szCs w:val="24"/>
          <w:lang w:val="ro-MD"/>
        </w:rPr>
        <w:t xml:space="preserve">se completează cu informația </w:t>
      </w:r>
      <w:r w:rsidR="000A618B" w:rsidRPr="00A669E1">
        <w:rPr>
          <w:rFonts w:ascii="Times New Roman" w:hAnsi="Times New Roman" w:cs="Times New Roman"/>
          <w:bCs/>
          <w:sz w:val="24"/>
          <w:szCs w:val="24"/>
          <w:lang w:val="ro-MD"/>
        </w:rPr>
        <w:t xml:space="preserve">corespunzătoare, </w:t>
      </w:r>
      <w:r w:rsidR="00C06ADB" w:rsidRPr="00A669E1">
        <w:rPr>
          <w:rFonts w:ascii="Times New Roman" w:hAnsi="Times New Roman" w:cs="Times New Roman"/>
          <w:bCs/>
          <w:sz w:val="24"/>
          <w:szCs w:val="24"/>
          <w:lang w:val="ro-MD"/>
        </w:rPr>
        <w:t xml:space="preserve">unde </w:t>
      </w:r>
      <w:r w:rsidR="0070715B" w:rsidRPr="00A669E1">
        <w:rPr>
          <w:rFonts w:ascii="Times New Roman" w:hAnsi="Times New Roman" w:cs="Times New Roman"/>
          <w:bCs/>
          <w:sz w:val="24"/>
          <w:szCs w:val="24"/>
          <w:lang w:val="ro-MD"/>
        </w:rPr>
        <w:t>rândul</w:t>
      </w:r>
      <w:r w:rsidR="00C06ADB" w:rsidRPr="00A669E1">
        <w:rPr>
          <w:rFonts w:ascii="Times New Roman" w:hAnsi="Times New Roman" w:cs="Times New Roman"/>
          <w:bCs/>
          <w:sz w:val="24"/>
          <w:szCs w:val="24"/>
          <w:lang w:val="ro-MD"/>
        </w:rPr>
        <w:t xml:space="preserve"> </w:t>
      </w:r>
      <w:r w:rsidR="008840A8" w:rsidRPr="00A669E1">
        <w:rPr>
          <w:rFonts w:ascii="Times New Roman" w:hAnsi="Times New Roman" w:cs="Times New Roman"/>
          <w:sz w:val="24"/>
          <w:szCs w:val="24"/>
          <w:lang w:val="ro-MD"/>
        </w:rPr>
        <w:t>„Vehicul</w:t>
      </w:r>
      <w:r w:rsidR="002106FB" w:rsidRPr="00A669E1">
        <w:rPr>
          <w:rFonts w:ascii="Times New Roman" w:hAnsi="Times New Roman" w:cs="Times New Roman"/>
          <w:sz w:val="24"/>
          <w:szCs w:val="24"/>
          <w:lang w:val="ro-MD"/>
        </w:rPr>
        <w:t>:</w:t>
      </w:r>
      <w:r w:rsidR="00314AF7" w:rsidRPr="00A669E1">
        <w:rPr>
          <w:rFonts w:ascii="Times New Roman" w:hAnsi="Times New Roman" w:cs="Times New Roman"/>
          <w:sz w:val="24"/>
          <w:szCs w:val="24"/>
          <w:lang w:val="ro-MD"/>
        </w:rPr>
        <w:t>”, la poziția</w:t>
      </w:r>
      <w:r w:rsidR="008840A8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: </w:t>
      </w:r>
    </w:p>
    <w:p w14:paraId="4E6315C9" w14:textId="54C4F60A" w:rsidR="00C06ADB" w:rsidRPr="00A669E1" w:rsidRDefault="009552C3" w:rsidP="00C06A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t>1</w:t>
      </w:r>
      <w:r w:rsidR="00314AF7" w:rsidRPr="00A669E1">
        <w:rPr>
          <w:rFonts w:ascii="Times New Roman" w:hAnsi="Times New Roman" w:cs="Times New Roman"/>
          <w:sz w:val="24"/>
          <w:szCs w:val="24"/>
          <w:lang w:val="ro-MD"/>
        </w:rPr>
        <w:t>)</w:t>
      </w:r>
      <w:r w:rsidR="00F774E8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0A618B" w:rsidRPr="00A669E1">
        <w:rPr>
          <w:rFonts w:ascii="Times New Roman" w:hAnsi="Times New Roman" w:cs="Times New Roman"/>
          <w:sz w:val="24"/>
          <w:szCs w:val="24"/>
          <w:lang w:val="ro-MD"/>
        </w:rPr>
        <w:t>„</w:t>
      </w:r>
      <w:r w:rsidR="008840A8" w:rsidRPr="00A669E1">
        <w:rPr>
          <w:rFonts w:ascii="Times New Roman" w:hAnsi="Times New Roman" w:cs="Times New Roman"/>
          <w:sz w:val="24"/>
          <w:szCs w:val="24"/>
          <w:lang w:val="ro-MD"/>
        </w:rPr>
        <w:t>Marcă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” se completează potrivit informației înregistrate în câmpul de date „</w:t>
      </w:r>
      <w:r w:rsidR="00B87DEA" w:rsidRPr="00A669E1">
        <w:rPr>
          <w:rFonts w:ascii="Times New Roman" w:hAnsi="Times New Roman" w:cs="Times New Roman"/>
          <w:b/>
          <w:sz w:val="24"/>
          <w:szCs w:val="24"/>
          <w:lang w:val="ro-MD"/>
        </w:rPr>
        <w:t>D1</w:t>
      </w:r>
      <w:r w:rsidR="008840A8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Marca” din certificatul de înmatriculare;</w:t>
      </w:r>
    </w:p>
    <w:p w14:paraId="3CB1A67F" w14:textId="38288CE9" w:rsidR="00C06ADB" w:rsidRPr="00A669E1" w:rsidRDefault="009552C3" w:rsidP="00C06A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t>2</w:t>
      </w:r>
      <w:r w:rsidR="00C06ADB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„Model” se completează potrivit informației înregistrate în câmpul de date „</w:t>
      </w:r>
      <w:r w:rsidR="00B87DEA" w:rsidRPr="00A669E1">
        <w:rPr>
          <w:rFonts w:ascii="Times New Roman" w:hAnsi="Times New Roman" w:cs="Times New Roman"/>
          <w:b/>
          <w:sz w:val="24"/>
          <w:szCs w:val="24"/>
          <w:lang w:val="ro-MD"/>
        </w:rPr>
        <w:t>D3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Descrierea comercială” din certificatul de înmatriculare;</w:t>
      </w:r>
    </w:p>
    <w:p w14:paraId="320A997C" w14:textId="3D421A3D" w:rsidR="008840A8" w:rsidRPr="00A669E1" w:rsidRDefault="0097123F" w:rsidP="008840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t>3</w:t>
      </w:r>
      <w:r w:rsidR="00C06ADB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8840A8" w:rsidRPr="00A669E1">
        <w:rPr>
          <w:rFonts w:ascii="Times New Roman" w:hAnsi="Times New Roman" w:cs="Times New Roman"/>
          <w:sz w:val="24"/>
          <w:szCs w:val="24"/>
          <w:lang w:val="ro-MD"/>
        </w:rPr>
        <w:t>„Nr. de identificare a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vehiculului (</w:t>
      </w:r>
      <w:r w:rsidR="00B87DEA" w:rsidRPr="00A669E1">
        <w:rPr>
          <w:rFonts w:ascii="Times New Roman" w:hAnsi="Times New Roman" w:cs="Times New Roman"/>
          <w:i/>
          <w:sz w:val="24"/>
          <w:szCs w:val="24"/>
          <w:lang w:val="ro-MD"/>
        </w:rPr>
        <w:t>codul VIN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)” se completează potrivit informației înregistrate în câmpul de date „</w:t>
      </w:r>
      <w:r w:rsidR="00B87DEA" w:rsidRPr="00A669E1">
        <w:rPr>
          <w:rFonts w:ascii="Times New Roman" w:hAnsi="Times New Roman" w:cs="Times New Roman"/>
          <w:b/>
          <w:sz w:val="24"/>
          <w:szCs w:val="24"/>
          <w:lang w:val="ro-MD"/>
        </w:rPr>
        <w:t>E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Numărul de identificare a al vehiculului (VIN)” din certificatul de înmatriculare; </w:t>
      </w:r>
    </w:p>
    <w:p w14:paraId="4996EE77" w14:textId="77777777" w:rsidR="00C04B83" w:rsidRPr="00A669E1" w:rsidRDefault="00C04B83" w:rsidP="00C04B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t>4) „Nr. de înmatriculare” se completează potrivit informației înregistrate în câmpul de date „</w:t>
      </w: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 xml:space="preserve">A 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>numărul de înmatriculare” din certificatul de înmatriculare;</w:t>
      </w:r>
    </w:p>
    <w:p w14:paraId="0BBE7852" w14:textId="77777777" w:rsidR="00C04B83" w:rsidRPr="00A669E1" w:rsidRDefault="00C04B83" w:rsidP="00C04B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lastRenderedPageBreak/>
        <w:t>5) „Nr. certificatului de înmatriculare” se completează potrivit informației din certificatul de înmatriculare;</w:t>
      </w:r>
    </w:p>
    <w:p w14:paraId="08DEBF38" w14:textId="4911DAE7" w:rsidR="007C79D7" w:rsidRPr="00A669E1" w:rsidRDefault="00B17CF0" w:rsidP="007C79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t>6</w:t>
      </w:r>
      <w:r w:rsidR="007C79D7" w:rsidRPr="00A669E1">
        <w:rPr>
          <w:rFonts w:ascii="Times New Roman" w:hAnsi="Times New Roman" w:cs="Times New Roman"/>
          <w:sz w:val="24"/>
          <w:szCs w:val="24"/>
          <w:lang w:val="ro-MD"/>
        </w:rPr>
        <w:t>) „Anul fabricației” se completează potrivit informației înregistrate în câmpul de date „</w:t>
      </w:r>
      <w:r w:rsidR="007C79D7" w:rsidRPr="00A669E1">
        <w:rPr>
          <w:rFonts w:ascii="Times New Roman" w:hAnsi="Times New Roman" w:cs="Times New Roman"/>
          <w:b/>
          <w:sz w:val="24"/>
          <w:szCs w:val="24"/>
          <w:lang w:val="ro-MD"/>
        </w:rPr>
        <w:t>B</w:t>
      </w:r>
      <w:r w:rsidR="007C79D7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Anul fabricației” din certificatul de înmatriculare;</w:t>
      </w:r>
    </w:p>
    <w:p w14:paraId="14E9EDAA" w14:textId="3669AE46" w:rsidR="008840A8" w:rsidRPr="00A669E1" w:rsidRDefault="00B17CF0" w:rsidP="008840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t>7</w:t>
      </w:r>
      <w:r w:rsidR="008840A8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70715B" w:rsidRPr="00A669E1">
        <w:rPr>
          <w:rFonts w:ascii="Times New Roman" w:hAnsi="Times New Roman" w:cs="Times New Roman"/>
          <w:sz w:val="24"/>
          <w:szCs w:val="24"/>
          <w:lang w:val="ro-MD"/>
        </w:rPr>
        <w:t>„Parcurs</w:t>
      </w:r>
      <w:r w:rsidR="00BE7223" w:rsidRPr="00A669E1">
        <w:rPr>
          <w:rFonts w:ascii="Times New Roman" w:hAnsi="Times New Roman" w:cs="Times New Roman"/>
          <w:sz w:val="24"/>
          <w:szCs w:val="24"/>
          <w:lang w:val="ro-MD"/>
        </w:rPr>
        <w:t>” se completează cu informația privind</w:t>
      </w:r>
      <w:r w:rsidR="0070715B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distanța parcursă de autovehicul, la data accidentului </w:t>
      </w:r>
      <w:r w:rsidR="00A65F64" w:rsidRPr="00A669E1">
        <w:rPr>
          <w:rFonts w:ascii="Times New Roman" w:hAnsi="Times New Roman" w:cs="Times New Roman"/>
          <w:sz w:val="24"/>
          <w:szCs w:val="24"/>
          <w:lang w:val="ro-MD"/>
        </w:rPr>
        <w:t>de vehicul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și/sau la data completării cererii, conform indicatorilor odometrului</w:t>
      </w:r>
      <w:r w:rsidR="00F253E8" w:rsidRPr="00A669E1">
        <w:rPr>
          <w:rFonts w:ascii="Times New Roman" w:hAnsi="Times New Roman" w:cs="Times New Roman"/>
          <w:sz w:val="24"/>
          <w:szCs w:val="24"/>
          <w:lang w:val="ro-MD"/>
        </w:rPr>
        <w:t>;</w:t>
      </w:r>
    </w:p>
    <w:p w14:paraId="531E6162" w14:textId="5F1324B5" w:rsidR="008840A8" w:rsidRPr="00A669E1" w:rsidRDefault="00B17CF0" w:rsidP="008161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t>8</w:t>
      </w:r>
      <w:r w:rsidR="008840A8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„Proprietarul vehiculului” </w:t>
      </w:r>
      <w:r w:rsidR="008161E3" w:rsidRPr="00A669E1">
        <w:rPr>
          <w:rFonts w:ascii="Times New Roman" w:hAnsi="Times New Roman" w:cs="Times New Roman"/>
          <w:sz w:val="24"/>
          <w:szCs w:val="24"/>
          <w:lang w:val="ro-MD"/>
        </w:rPr>
        <w:t>se completează</w:t>
      </w:r>
      <w:r w:rsidR="00BE7223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8161E3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potrivit informației din certificatul de înmatriculare </w:t>
      </w:r>
      <w:r w:rsidR="00BE7223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privind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proprietarul vehiculului deteriorat;</w:t>
      </w:r>
    </w:p>
    <w:p w14:paraId="02AC5AA1" w14:textId="2E5938A2" w:rsidR="00B87DEA" w:rsidRPr="00A669E1" w:rsidRDefault="00B17CF0" w:rsidP="008840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sz w:val="24"/>
          <w:szCs w:val="24"/>
          <w:lang w:val="ro-MD"/>
        </w:rPr>
        <w:t>9</w:t>
      </w:r>
      <w:r w:rsidR="008840A8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„Alte bunuri avariate sau distruse, inclusiv vătămarea sau pieirea animalelor” </w:t>
      </w:r>
      <w:r w:rsidR="008161E3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se completează cu informația privind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deteriorare</w:t>
      </w:r>
      <w:r w:rsidR="008161E3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a altor bunuri decât vehiculul </w:t>
      </w:r>
      <w:r w:rsidR="00B87DEA" w:rsidRPr="00A669E1">
        <w:rPr>
          <w:rFonts w:ascii="Times New Roman" w:hAnsi="Times New Roman" w:cs="Times New Roman"/>
          <w:sz w:val="24"/>
          <w:szCs w:val="24"/>
          <w:lang w:val="ro-MD"/>
        </w:rPr>
        <w:t>și/sau vătămarea sau pieirea animalelor.</w:t>
      </w:r>
    </w:p>
    <w:p w14:paraId="1772A8AB" w14:textId="77777777" w:rsidR="00F0720F" w:rsidRPr="00A669E1" w:rsidRDefault="00872F0A" w:rsidP="00F0720F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A669E1">
        <w:rPr>
          <w:b/>
          <w:lang w:val="ro-MD"/>
        </w:rPr>
        <w:t>8.</w:t>
      </w:r>
      <w:r w:rsidRPr="00A669E1">
        <w:rPr>
          <w:lang w:val="ro-MD"/>
        </w:rPr>
        <w:t xml:space="preserve"> </w:t>
      </w:r>
      <w:r w:rsidR="00F0720F" w:rsidRPr="00A669E1">
        <w:rPr>
          <w:lang w:val="ro-MD"/>
        </w:rPr>
        <w:t>La c</w:t>
      </w:r>
      <w:r w:rsidR="00B87DEA" w:rsidRPr="00A669E1">
        <w:rPr>
          <w:lang w:val="ro-MD"/>
        </w:rPr>
        <w:t xml:space="preserve">ompartimentul </w:t>
      </w:r>
      <w:r w:rsidR="00B87DEA" w:rsidRPr="00A669E1">
        <w:rPr>
          <w:b/>
          <w:lang w:val="ro-MD"/>
        </w:rPr>
        <w:t>4</w:t>
      </w:r>
      <w:r w:rsidR="00B87DEA" w:rsidRPr="00A669E1">
        <w:rPr>
          <w:lang w:val="ro-MD"/>
        </w:rPr>
        <w:t xml:space="preserve"> „</w:t>
      </w:r>
      <w:r w:rsidR="00B87DEA" w:rsidRPr="00A669E1">
        <w:rPr>
          <w:b/>
          <w:lang w:val="ro-MD"/>
        </w:rPr>
        <w:t>Informații privind vătămările corporale, decesul și prejudiciile morale</w:t>
      </w:r>
      <w:r w:rsidR="00B87DEA" w:rsidRPr="00A669E1">
        <w:rPr>
          <w:lang w:val="ro-MD"/>
        </w:rPr>
        <w:t>”</w:t>
      </w:r>
      <w:r w:rsidR="00F253E8" w:rsidRPr="00A669E1">
        <w:rPr>
          <w:lang w:val="ro-MD"/>
        </w:rPr>
        <w:t xml:space="preserve">, </w:t>
      </w:r>
      <w:r w:rsidR="00F0720F" w:rsidRPr="00A669E1">
        <w:rPr>
          <w:lang w:val="ro-MD"/>
        </w:rPr>
        <w:t>în rândul</w:t>
      </w:r>
      <w:r w:rsidR="00F0720F" w:rsidRPr="00A669E1">
        <w:rPr>
          <w:bCs/>
          <w:lang w:val="ro-MD"/>
        </w:rPr>
        <w:t>:</w:t>
      </w:r>
    </w:p>
    <w:p w14:paraId="7B8A4495" w14:textId="77777777" w:rsidR="00F0720F" w:rsidRPr="00A669E1" w:rsidRDefault="00F0720F" w:rsidP="00F0720F">
      <w:pPr>
        <w:pStyle w:val="rg"/>
        <w:tabs>
          <w:tab w:val="left" w:pos="284"/>
        </w:tabs>
        <w:ind w:firstLine="567"/>
        <w:jc w:val="both"/>
        <w:rPr>
          <w:lang w:val="ro-MD"/>
        </w:rPr>
      </w:pPr>
      <w:r w:rsidRPr="00A669E1">
        <w:rPr>
          <w:bCs/>
          <w:lang w:val="ro-MD"/>
        </w:rPr>
        <w:t xml:space="preserve">1) </w:t>
      </w:r>
      <w:r w:rsidR="00B87DEA" w:rsidRPr="00A669E1">
        <w:rPr>
          <w:lang w:val="ro-MD"/>
        </w:rPr>
        <w:t>„Persoana a cărei viață/sănătate a fost prejudiciată” se indică numele, prenumele persoanei care nemijlocit a suportat prejudiciu</w:t>
      </w:r>
      <w:r w:rsidR="00E874DA" w:rsidRPr="00A669E1">
        <w:rPr>
          <w:lang w:val="ro-MD"/>
        </w:rPr>
        <w:t>l</w:t>
      </w:r>
      <w:r w:rsidR="00B87DEA" w:rsidRPr="00A669E1">
        <w:rPr>
          <w:lang w:val="ro-MD"/>
        </w:rPr>
        <w:t xml:space="preserve"> moral sau material</w:t>
      </w:r>
      <w:r w:rsidR="00E874DA" w:rsidRPr="00A669E1">
        <w:rPr>
          <w:lang w:val="ro-MD"/>
        </w:rPr>
        <w:t>;</w:t>
      </w:r>
    </w:p>
    <w:p w14:paraId="72F09A86" w14:textId="7EB48442" w:rsidR="00F0720F" w:rsidRPr="00A669E1" w:rsidRDefault="00F0720F" w:rsidP="00F0720F">
      <w:pPr>
        <w:pStyle w:val="rg"/>
        <w:tabs>
          <w:tab w:val="left" w:pos="284"/>
        </w:tabs>
        <w:ind w:firstLine="567"/>
        <w:jc w:val="both"/>
        <w:rPr>
          <w:lang w:val="ro-MD"/>
        </w:rPr>
      </w:pPr>
      <w:r w:rsidRPr="00A669E1">
        <w:rPr>
          <w:lang w:val="ro-MD"/>
        </w:rPr>
        <w:t xml:space="preserve">2) </w:t>
      </w:r>
      <w:r w:rsidR="00B87DEA" w:rsidRPr="00A669E1">
        <w:rPr>
          <w:lang w:val="ro-MD"/>
        </w:rPr>
        <w:t>„Caracterul vătămărilor corporale” se indică caracterul vătămării violente a organismului persoanei păgubite (de ex</w:t>
      </w:r>
      <w:r w:rsidR="00570480" w:rsidRPr="00A669E1">
        <w:rPr>
          <w:lang w:val="ro-MD"/>
        </w:rPr>
        <w:t>.</w:t>
      </w:r>
      <w:r w:rsidR="00E874DA" w:rsidRPr="00A669E1">
        <w:rPr>
          <w:lang w:val="ro-MD"/>
        </w:rPr>
        <w:t>:</w:t>
      </w:r>
      <w:r w:rsidR="00B87DEA" w:rsidRPr="00A669E1">
        <w:rPr>
          <w:lang w:val="ro-MD"/>
        </w:rPr>
        <w:t xml:space="preserve"> leziune, fractură ș.a.)</w:t>
      </w:r>
      <w:r w:rsidR="00F253E8" w:rsidRPr="00A669E1">
        <w:rPr>
          <w:lang w:val="ro-MD"/>
        </w:rPr>
        <w:t>;</w:t>
      </w:r>
    </w:p>
    <w:p w14:paraId="702498FF" w14:textId="0E3F56FD" w:rsidR="00570480" w:rsidRPr="00A669E1" w:rsidRDefault="00F0720F" w:rsidP="00F0720F">
      <w:pPr>
        <w:pStyle w:val="rg"/>
        <w:tabs>
          <w:tab w:val="left" w:pos="284"/>
        </w:tabs>
        <w:ind w:firstLine="567"/>
        <w:jc w:val="both"/>
        <w:rPr>
          <w:lang w:val="ro-MD"/>
        </w:rPr>
      </w:pPr>
      <w:r w:rsidRPr="00A669E1">
        <w:rPr>
          <w:lang w:val="ro-MD"/>
        </w:rPr>
        <w:t xml:space="preserve">3) </w:t>
      </w:r>
      <w:r w:rsidR="00570480" w:rsidRPr="00A669E1">
        <w:rPr>
          <w:lang w:val="ro-MD"/>
        </w:rPr>
        <w:t>„Solicit achitarea:”, la poziția:</w:t>
      </w:r>
    </w:p>
    <w:p w14:paraId="264A5070" w14:textId="77777777" w:rsidR="00B17CF0" w:rsidRPr="00A669E1" w:rsidRDefault="00570480" w:rsidP="00F0720F">
      <w:pPr>
        <w:pStyle w:val="rg"/>
        <w:tabs>
          <w:tab w:val="left" w:pos="284"/>
        </w:tabs>
        <w:ind w:firstLine="567"/>
        <w:jc w:val="both"/>
        <w:rPr>
          <w:lang w:val="ro-MD"/>
        </w:rPr>
      </w:pPr>
      <w:r w:rsidRPr="00A669E1">
        <w:rPr>
          <w:lang w:val="ro-MD"/>
        </w:rPr>
        <w:t>a) „</w:t>
      </w:r>
      <w:r w:rsidR="00BB174B" w:rsidRPr="00A669E1">
        <w:rPr>
          <w:lang w:val="ro-MD"/>
        </w:rPr>
        <w:t>c</w:t>
      </w:r>
      <w:r w:rsidR="00B87DEA" w:rsidRPr="00A669E1">
        <w:rPr>
          <w:lang w:val="ro-MD"/>
        </w:rPr>
        <w:t>heltuielilor generate de accident</w:t>
      </w:r>
      <w:r w:rsidR="00F253E8" w:rsidRPr="00A669E1">
        <w:rPr>
          <w:lang w:val="ro-MD"/>
        </w:rPr>
        <w:t>”</w:t>
      </w:r>
      <w:r w:rsidR="00B87DEA" w:rsidRPr="00A669E1">
        <w:rPr>
          <w:i/>
          <w:lang w:val="ro-MD"/>
        </w:rPr>
        <w:t xml:space="preserve"> </w:t>
      </w:r>
      <w:r w:rsidR="00B87DEA" w:rsidRPr="00A669E1">
        <w:rPr>
          <w:lang w:val="ro-MD"/>
        </w:rPr>
        <w:t xml:space="preserve">se bifează căsuța „DA” în cazul în care au fost suportate cheltuieli urmare </w:t>
      </w:r>
      <w:r w:rsidR="00E874DA" w:rsidRPr="00A669E1">
        <w:rPr>
          <w:lang w:val="ro-MD"/>
        </w:rPr>
        <w:t xml:space="preserve">a </w:t>
      </w:r>
      <w:r w:rsidR="00B87DEA" w:rsidRPr="00A669E1">
        <w:rPr>
          <w:lang w:val="ro-MD"/>
        </w:rPr>
        <w:t>vătămărilor corporale și/sau a decesului persoanei păgubite, conform art.</w:t>
      </w:r>
      <w:r w:rsidR="00E874DA" w:rsidRPr="00A669E1">
        <w:rPr>
          <w:lang w:val="ro-MD"/>
        </w:rPr>
        <w:t xml:space="preserve"> </w:t>
      </w:r>
      <w:r w:rsidR="00B87DEA" w:rsidRPr="00A669E1">
        <w:rPr>
          <w:lang w:val="ro-MD"/>
        </w:rPr>
        <w:t xml:space="preserve">26, alin. (2) din Legea nr.106/2022, cu menționarea cheltuielilor suportate. </w:t>
      </w:r>
    </w:p>
    <w:p w14:paraId="56976C27" w14:textId="77777777" w:rsidR="00B17CF0" w:rsidRPr="00A669E1" w:rsidRDefault="00B87DEA" w:rsidP="00F0720F">
      <w:pPr>
        <w:pStyle w:val="rg"/>
        <w:tabs>
          <w:tab w:val="left" w:pos="284"/>
        </w:tabs>
        <w:ind w:firstLine="567"/>
        <w:jc w:val="both"/>
        <w:rPr>
          <w:lang w:val="ro-MD"/>
        </w:rPr>
      </w:pPr>
      <w:r w:rsidRPr="00A669E1">
        <w:rPr>
          <w:lang w:val="ro-MD"/>
        </w:rPr>
        <w:t>Lista actelor justificative</w:t>
      </w:r>
      <w:r w:rsidR="00E874DA" w:rsidRPr="00A669E1">
        <w:rPr>
          <w:lang w:val="ro-MD"/>
        </w:rPr>
        <w:t xml:space="preserve"> </w:t>
      </w:r>
      <w:r w:rsidRPr="00A669E1">
        <w:rPr>
          <w:lang w:val="ro-MD"/>
        </w:rPr>
        <w:t xml:space="preserve">anexate se </w:t>
      </w:r>
      <w:r w:rsidR="00B01550" w:rsidRPr="00A669E1">
        <w:rPr>
          <w:lang w:val="ro-MD"/>
        </w:rPr>
        <w:t>indică la Compartimentul „</w:t>
      </w:r>
      <w:r w:rsidR="00B01550" w:rsidRPr="00A669E1">
        <w:rPr>
          <w:b/>
          <w:lang w:val="ro-MD"/>
        </w:rPr>
        <w:t>În scopul soluționării</w:t>
      </w:r>
      <w:r w:rsidRPr="00A669E1">
        <w:rPr>
          <w:b/>
          <w:lang w:val="ro-MD"/>
        </w:rPr>
        <w:t xml:space="preserve"> cererii, anexez următoarele documente pentru a fi incluse la dosarul de daune</w:t>
      </w:r>
      <w:r w:rsidRPr="00A669E1">
        <w:rPr>
          <w:lang w:val="ro-MD"/>
        </w:rPr>
        <w:t xml:space="preserve">”. </w:t>
      </w:r>
    </w:p>
    <w:p w14:paraId="270C4470" w14:textId="00FBCA95" w:rsidR="00F0720F" w:rsidRPr="00A669E1" w:rsidRDefault="00B87DEA" w:rsidP="00F0720F">
      <w:pPr>
        <w:pStyle w:val="rg"/>
        <w:tabs>
          <w:tab w:val="left" w:pos="284"/>
        </w:tabs>
        <w:ind w:firstLine="567"/>
        <w:jc w:val="both"/>
        <w:rPr>
          <w:lang w:val="ro-MD"/>
        </w:rPr>
      </w:pPr>
      <w:r w:rsidRPr="00A669E1">
        <w:rPr>
          <w:lang w:val="ro-MD"/>
        </w:rPr>
        <w:t>În cazul lipsei cheltuielilor generate de accident, se bifează căsuța „</w:t>
      </w:r>
      <w:r w:rsidR="001B105B" w:rsidRPr="00A669E1">
        <w:rPr>
          <w:lang w:val="ro-MD"/>
        </w:rPr>
        <w:t>NU</w:t>
      </w:r>
      <w:r w:rsidRPr="00A669E1">
        <w:rPr>
          <w:lang w:val="ro-MD"/>
        </w:rPr>
        <w:t>”</w:t>
      </w:r>
      <w:r w:rsidR="00532074" w:rsidRPr="00A669E1">
        <w:rPr>
          <w:lang w:val="ro-MD"/>
        </w:rPr>
        <w:t>;</w:t>
      </w:r>
    </w:p>
    <w:p w14:paraId="4002C66E" w14:textId="77777777" w:rsidR="00B17CF0" w:rsidRPr="00A669E1" w:rsidRDefault="00532074" w:rsidP="00F0720F">
      <w:pPr>
        <w:pStyle w:val="rg"/>
        <w:tabs>
          <w:tab w:val="left" w:pos="284"/>
        </w:tabs>
        <w:ind w:firstLine="567"/>
        <w:jc w:val="both"/>
        <w:rPr>
          <w:lang w:val="ro-MD"/>
        </w:rPr>
      </w:pPr>
      <w:r w:rsidRPr="00A669E1">
        <w:rPr>
          <w:lang w:val="ro-MD"/>
        </w:rPr>
        <w:t>b</w:t>
      </w:r>
      <w:r w:rsidR="00F0720F" w:rsidRPr="00A669E1">
        <w:rPr>
          <w:lang w:val="ro-MD"/>
        </w:rPr>
        <w:t xml:space="preserve">) </w:t>
      </w:r>
      <w:r w:rsidRPr="00A669E1">
        <w:rPr>
          <w:lang w:val="ro-MD"/>
        </w:rPr>
        <w:t>„Indemnizației de asigurare”</w:t>
      </w:r>
      <w:r w:rsidR="00B87DEA" w:rsidRPr="00A669E1">
        <w:rPr>
          <w:i/>
          <w:lang w:val="ro-MD"/>
        </w:rPr>
        <w:t xml:space="preserve"> </w:t>
      </w:r>
      <w:r w:rsidR="00B87DEA" w:rsidRPr="00A669E1">
        <w:rPr>
          <w:lang w:val="ro-MD"/>
        </w:rPr>
        <w:t>se bifează căsuța „DA”</w:t>
      </w:r>
      <w:r w:rsidRPr="00A669E1">
        <w:rPr>
          <w:lang w:val="ro-MD"/>
        </w:rPr>
        <w:t>,</w:t>
      </w:r>
      <w:r w:rsidR="00B87DEA" w:rsidRPr="00A669E1">
        <w:rPr>
          <w:lang w:val="ro-MD"/>
        </w:rPr>
        <w:t xml:space="preserve"> în cazul în care se solicită indemnizația de asigurare pentru pierderea veniturilor, în cazul stabilirii dizabilității</w:t>
      </w:r>
      <w:r w:rsidR="00B01550" w:rsidRPr="00A669E1">
        <w:rPr>
          <w:lang w:val="ro-MD"/>
        </w:rPr>
        <w:t>,</w:t>
      </w:r>
      <w:r w:rsidR="00B87DEA" w:rsidRPr="00A669E1">
        <w:rPr>
          <w:lang w:val="ro-MD"/>
        </w:rPr>
        <w:t xml:space="preserve"> ca urmare a vătămărilor corporale</w:t>
      </w:r>
      <w:r w:rsidR="00B01550" w:rsidRPr="00A669E1">
        <w:rPr>
          <w:lang w:val="ro-MD"/>
        </w:rPr>
        <w:t>,</w:t>
      </w:r>
      <w:r w:rsidR="00B87DEA" w:rsidRPr="00A669E1">
        <w:rPr>
          <w:lang w:val="ro-MD"/>
        </w:rPr>
        <w:t xml:space="preserve"> și în cazul de deces al persoanei păgubite, conform art.</w:t>
      </w:r>
      <w:r w:rsidR="007E10CF" w:rsidRPr="00A669E1">
        <w:rPr>
          <w:lang w:val="ro-MD"/>
        </w:rPr>
        <w:t xml:space="preserve"> </w:t>
      </w:r>
      <w:r w:rsidR="00B87DEA" w:rsidRPr="00A669E1">
        <w:rPr>
          <w:lang w:val="ro-MD"/>
        </w:rPr>
        <w:t>26 alin. (1)</w:t>
      </w:r>
      <w:r w:rsidR="002107D7" w:rsidRPr="00A669E1">
        <w:rPr>
          <w:lang w:val="ro-MD"/>
        </w:rPr>
        <w:t xml:space="preserve"> și</w:t>
      </w:r>
      <w:r w:rsidR="00B87DEA" w:rsidRPr="00A669E1">
        <w:rPr>
          <w:lang w:val="ro-MD"/>
        </w:rPr>
        <w:t xml:space="preserve"> alin. (4) din Legea nr.</w:t>
      </w:r>
      <w:r w:rsidR="007E10CF" w:rsidRPr="00A669E1">
        <w:rPr>
          <w:lang w:val="ro-MD"/>
        </w:rPr>
        <w:t xml:space="preserve"> </w:t>
      </w:r>
      <w:r w:rsidR="00B87DEA" w:rsidRPr="00A669E1">
        <w:rPr>
          <w:lang w:val="ro-MD"/>
        </w:rPr>
        <w:t>106/2022.</w:t>
      </w:r>
    </w:p>
    <w:p w14:paraId="41DA6A4A" w14:textId="082D487F" w:rsidR="00B17CF0" w:rsidRPr="00A669E1" w:rsidRDefault="00B87DEA" w:rsidP="00F0720F">
      <w:pPr>
        <w:pStyle w:val="rg"/>
        <w:tabs>
          <w:tab w:val="left" w:pos="284"/>
        </w:tabs>
        <w:ind w:firstLine="567"/>
        <w:jc w:val="both"/>
        <w:rPr>
          <w:lang w:val="ro-MD"/>
        </w:rPr>
      </w:pPr>
      <w:r w:rsidRPr="00A669E1">
        <w:rPr>
          <w:lang w:val="ro-MD"/>
        </w:rPr>
        <w:t>Lista actelor just</w:t>
      </w:r>
      <w:r w:rsidR="007E10CF" w:rsidRPr="00A669E1">
        <w:rPr>
          <w:lang w:val="ro-MD"/>
        </w:rPr>
        <w:t>ificative-anexate se indică la c</w:t>
      </w:r>
      <w:r w:rsidRPr="00A669E1">
        <w:rPr>
          <w:lang w:val="ro-MD"/>
        </w:rPr>
        <w:t>ompartimentul „</w:t>
      </w:r>
      <w:r w:rsidR="006F2434" w:rsidRPr="00A669E1">
        <w:rPr>
          <w:b/>
          <w:lang w:val="ro-MD"/>
        </w:rPr>
        <w:t xml:space="preserve">În scopul soluționării cererii </w:t>
      </w:r>
      <w:proofErr w:type="spellStart"/>
      <w:r w:rsidRPr="00A669E1">
        <w:rPr>
          <w:b/>
          <w:lang w:val="ro-MD"/>
        </w:rPr>
        <w:t>cererii</w:t>
      </w:r>
      <w:proofErr w:type="spellEnd"/>
      <w:r w:rsidRPr="00A669E1">
        <w:rPr>
          <w:b/>
          <w:lang w:val="ro-MD"/>
        </w:rPr>
        <w:t>, anexez următoarele documente pentru a fi incluse la dosarul de daune</w:t>
      </w:r>
      <w:r w:rsidRPr="00A669E1">
        <w:rPr>
          <w:lang w:val="ro-MD"/>
        </w:rPr>
        <w:t xml:space="preserve">”. </w:t>
      </w:r>
    </w:p>
    <w:p w14:paraId="51500963" w14:textId="48500B9D" w:rsidR="00F0720F" w:rsidRPr="00A669E1" w:rsidRDefault="00B87DEA" w:rsidP="00F0720F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A669E1">
        <w:rPr>
          <w:lang w:val="ro-MD"/>
        </w:rPr>
        <w:t>În cazul lipsei solicitărilor pentru stabilirea indemnizației de asigurare</w:t>
      </w:r>
      <w:r w:rsidR="007E10CF" w:rsidRPr="00A669E1">
        <w:rPr>
          <w:lang w:val="ro-MD"/>
        </w:rPr>
        <w:t>,</w:t>
      </w:r>
      <w:r w:rsidRPr="00A669E1">
        <w:rPr>
          <w:lang w:val="ro-MD"/>
        </w:rPr>
        <w:t xml:space="preserve"> se bifează căsuța „</w:t>
      </w:r>
      <w:r w:rsidR="001B105B" w:rsidRPr="00A669E1">
        <w:rPr>
          <w:lang w:val="ro-MD"/>
        </w:rPr>
        <w:t>NU</w:t>
      </w:r>
      <w:r w:rsidRPr="00A669E1">
        <w:rPr>
          <w:lang w:val="ro-MD"/>
        </w:rPr>
        <w:t>”</w:t>
      </w:r>
      <w:r w:rsidR="00D76EAF" w:rsidRPr="00A669E1">
        <w:rPr>
          <w:lang w:val="ro-MD"/>
        </w:rPr>
        <w:t>;</w:t>
      </w:r>
    </w:p>
    <w:p w14:paraId="2C066D7E" w14:textId="43957FCD" w:rsidR="00B87DEA" w:rsidRPr="00A669E1" w:rsidRDefault="00532074" w:rsidP="00F0720F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A669E1">
        <w:rPr>
          <w:bCs/>
          <w:lang w:val="ro-MD"/>
        </w:rPr>
        <w:t>c</w:t>
      </w:r>
      <w:r w:rsidR="00F0720F" w:rsidRPr="00A669E1">
        <w:rPr>
          <w:bCs/>
          <w:lang w:val="ro-MD"/>
        </w:rPr>
        <w:t xml:space="preserve">) </w:t>
      </w:r>
      <w:r w:rsidRPr="00A669E1">
        <w:rPr>
          <w:lang w:val="ro-MD"/>
        </w:rPr>
        <w:t>„</w:t>
      </w:r>
      <w:r w:rsidR="00BB174B" w:rsidRPr="00A669E1">
        <w:rPr>
          <w:lang w:val="ro-MD"/>
        </w:rPr>
        <w:t>p</w:t>
      </w:r>
      <w:r w:rsidR="00B87DEA" w:rsidRPr="00A669E1">
        <w:rPr>
          <w:lang w:val="ro-MD"/>
        </w:rPr>
        <w:t>rejudiciilor morale” se bifează căsuța „DA”</w:t>
      </w:r>
      <w:r w:rsidR="00D76EAF" w:rsidRPr="00A669E1">
        <w:rPr>
          <w:lang w:val="ro-MD"/>
        </w:rPr>
        <w:t>,</w:t>
      </w:r>
      <w:r w:rsidR="00B87DEA" w:rsidRPr="00A669E1">
        <w:rPr>
          <w:lang w:val="ro-MD"/>
        </w:rPr>
        <w:t xml:space="preserve"> în cazul în care se solicită prejudiciul moral</w:t>
      </w:r>
      <w:r w:rsidR="00D76EAF" w:rsidRPr="00A669E1">
        <w:rPr>
          <w:lang w:val="ro-MD"/>
        </w:rPr>
        <w:t>,</w:t>
      </w:r>
      <w:r w:rsidR="00B87DEA" w:rsidRPr="00A669E1">
        <w:rPr>
          <w:lang w:val="ro-MD"/>
        </w:rPr>
        <w:t xml:space="preserve"> ca urmare a dizabilității sau a</w:t>
      </w:r>
      <w:r w:rsidRPr="00A669E1">
        <w:rPr>
          <w:lang w:val="ro-MD"/>
        </w:rPr>
        <w:t>l</w:t>
      </w:r>
      <w:r w:rsidR="00B87DEA" w:rsidRPr="00A669E1">
        <w:rPr>
          <w:lang w:val="ro-MD"/>
        </w:rPr>
        <w:t xml:space="preserve"> decesului persoanei vătămate. În cazul în care nu se solicită prejudic</w:t>
      </w:r>
      <w:r w:rsidR="009C154E" w:rsidRPr="00A669E1">
        <w:rPr>
          <w:lang w:val="ro-MD"/>
        </w:rPr>
        <w:t>i</w:t>
      </w:r>
      <w:r w:rsidR="00B87DEA" w:rsidRPr="00A669E1">
        <w:rPr>
          <w:lang w:val="ro-MD"/>
        </w:rPr>
        <w:t>ul moral</w:t>
      </w:r>
      <w:r w:rsidR="00D76EAF" w:rsidRPr="00A669E1">
        <w:rPr>
          <w:lang w:val="ro-MD"/>
        </w:rPr>
        <w:t>,</w:t>
      </w:r>
      <w:r w:rsidR="00B87DEA" w:rsidRPr="00A669E1">
        <w:rPr>
          <w:lang w:val="ro-MD"/>
        </w:rPr>
        <w:t xml:space="preserve"> se bifează căsuța „</w:t>
      </w:r>
      <w:r w:rsidR="001B105B" w:rsidRPr="00A669E1">
        <w:rPr>
          <w:lang w:val="ro-MD"/>
        </w:rPr>
        <w:t>NU</w:t>
      </w:r>
      <w:r w:rsidR="00B87DEA" w:rsidRPr="00A669E1">
        <w:rPr>
          <w:lang w:val="ro-MD"/>
        </w:rPr>
        <w:t>”.</w:t>
      </w:r>
    </w:p>
    <w:p w14:paraId="2B2E65B5" w14:textId="77777777" w:rsidR="00181F65" w:rsidRPr="00A669E1" w:rsidRDefault="00872F0A" w:rsidP="00181F65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A669E1">
        <w:rPr>
          <w:b/>
          <w:lang w:val="ro-MD"/>
        </w:rPr>
        <w:t>9.</w:t>
      </w:r>
      <w:r w:rsidRPr="00A669E1">
        <w:rPr>
          <w:lang w:val="ro-MD"/>
        </w:rPr>
        <w:t xml:space="preserve"> </w:t>
      </w:r>
      <w:r w:rsidR="00B87DEA" w:rsidRPr="00A669E1">
        <w:rPr>
          <w:lang w:val="ro-MD"/>
        </w:rPr>
        <w:t xml:space="preserve">Compartimentul </w:t>
      </w:r>
      <w:r w:rsidR="00B87DEA" w:rsidRPr="00A669E1">
        <w:rPr>
          <w:b/>
          <w:lang w:val="ro-MD"/>
        </w:rPr>
        <w:t>5 „Date privind persoana responsabilă de producerea accidentului”</w:t>
      </w:r>
      <w:r w:rsidR="00B87DEA" w:rsidRPr="00A669E1">
        <w:rPr>
          <w:i/>
          <w:lang w:val="ro-MD"/>
        </w:rPr>
        <w:t xml:space="preserve"> </w:t>
      </w:r>
      <w:r w:rsidR="00B87DEA" w:rsidRPr="00A669E1">
        <w:rPr>
          <w:bCs/>
          <w:lang w:val="ro-MD"/>
        </w:rPr>
        <w:t xml:space="preserve">se completează </w:t>
      </w:r>
      <w:r w:rsidR="00D76EAF" w:rsidRPr="00A669E1">
        <w:rPr>
          <w:bCs/>
          <w:lang w:val="ro-MD"/>
        </w:rPr>
        <w:t xml:space="preserve">cu </w:t>
      </w:r>
      <w:r w:rsidR="00B87DEA" w:rsidRPr="00A669E1">
        <w:rPr>
          <w:bCs/>
          <w:lang w:val="ro-MD"/>
        </w:rPr>
        <w:t xml:space="preserve">date despre persoana culpabilă de cauzarea prejudiciului în limita actelor și </w:t>
      </w:r>
      <w:r w:rsidR="00D76EAF" w:rsidRPr="00A669E1">
        <w:rPr>
          <w:bCs/>
          <w:lang w:val="ro-MD"/>
        </w:rPr>
        <w:t xml:space="preserve">a </w:t>
      </w:r>
      <w:r w:rsidR="00B87DEA" w:rsidRPr="00A669E1">
        <w:rPr>
          <w:bCs/>
          <w:lang w:val="ro-MD"/>
        </w:rPr>
        <w:t>informațiilor deți</w:t>
      </w:r>
      <w:r w:rsidR="00181F65" w:rsidRPr="00A669E1">
        <w:rPr>
          <w:bCs/>
          <w:lang w:val="ro-MD"/>
        </w:rPr>
        <w:t>nute de către persoana păgubită, unde în rândul:</w:t>
      </w:r>
    </w:p>
    <w:p w14:paraId="3713EA6B" w14:textId="77777777" w:rsidR="00181F65" w:rsidRPr="00A669E1" w:rsidRDefault="00181F65" w:rsidP="00181F65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A669E1">
        <w:rPr>
          <w:bCs/>
          <w:lang w:val="ro-MD"/>
        </w:rPr>
        <w:t xml:space="preserve">1) „Nume, prenume” </w:t>
      </w:r>
      <w:r w:rsidR="00B87DEA" w:rsidRPr="00A669E1">
        <w:rPr>
          <w:bCs/>
          <w:lang w:val="ro-MD"/>
        </w:rPr>
        <w:t>se indică numele, prenumele persoanei culp</w:t>
      </w:r>
      <w:r w:rsidR="000B0907" w:rsidRPr="00A669E1">
        <w:rPr>
          <w:bCs/>
          <w:lang w:val="ro-MD"/>
        </w:rPr>
        <w:t>abile de cauzarea prejudiciului;</w:t>
      </w:r>
    </w:p>
    <w:p w14:paraId="4E212D5E" w14:textId="77777777" w:rsidR="00E37D53" w:rsidRPr="00A669E1" w:rsidRDefault="00181F65" w:rsidP="00E37D53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A669E1">
        <w:rPr>
          <w:bCs/>
          <w:lang w:val="ro-MD"/>
        </w:rPr>
        <w:t xml:space="preserve">2) </w:t>
      </w:r>
      <w:r w:rsidR="00B87DEA" w:rsidRPr="00A669E1">
        <w:rPr>
          <w:bCs/>
          <w:lang w:val="ro-MD"/>
        </w:rPr>
        <w:t>„care a prezentat polița de asigurare RCA</w:t>
      </w:r>
      <w:r w:rsidRPr="00A669E1">
        <w:rPr>
          <w:bCs/>
          <w:lang w:val="ro-MD"/>
        </w:rPr>
        <w:t xml:space="preserve"> </w:t>
      </w:r>
      <w:r w:rsidR="00B87DEA" w:rsidRPr="00A669E1">
        <w:rPr>
          <w:bCs/>
          <w:lang w:val="ro-MD"/>
        </w:rPr>
        <w:t>(inte</w:t>
      </w:r>
      <w:r w:rsidRPr="00A669E1">
        <w:rPr>
          <w:bCs/>
          <w:lang w:val="ro-MD"/>
        </w:rPr>
        <w:t xml:space="preserve">rnă) seria/nr._ din” se indică </w:t>
      </w:r>
      <w:r w:rsidR="00B87DEA" w:rsidRPr="00A669E1">
        <w:rPr>
          <w:bCs/>
          <w:lang w:val="ro-MD"/>
        </w:rPr>
        <w:t>numărul, seria</w:t>
      </w:r>
      <w:r w:rsidR="000B0907" w:rsidRPr="00A669E1">
        <w:rPr>
          <w:bCs/>
          <w:lang w:val="ro-MD"/>
        </w:rPr>
        <w:t xml:space="preserve"> și </w:t>
      </w:r>
      <w:r w:rsidR="00B87DEA" w:rsidRPr="00A669E1">
        <w:rPr>
          <w:bCs/>
          <w:lang w:val="ro-MD"/>
        </w:rPr>
        <w:t>data emiterii poliței de asigurare RCA (internă) a persoanei responsabile de producerea accidentului</w:t>
      </w:r>
      <w:r w:rsidR="000B0907" w:rsidRPr="00A669E1">
        <w:rPr>
          <w:bCs/>
          <w:lang w:val="ro-MD"/>
        </w:rPr>
        <w:t>;</w:t>
      </w:r>
    </w:p>
    <w:p w14:paraId="5710080D" w14:textId="4BA5CE3B" w:rsidR="00E37D53" w:rsidRPr="00A669E1" w:rsidRDefault="00E37D53" w:rsidP="00E37D53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A669E1">
        <w:rPr>
          <w:bCs/>
          <w:lang w:val="ro-MD"/>
        </w:rPr>
        <w:t>3)</w:t>
      </w:r>
      <w:r w:rsidR="00B87DEA" w:rsidRPr="00A669E1">
        <w:rPr>
          <w:bCs/>
          <w:lang w:val="ro-MD"/>
        </w:rPr>
        <w:t xml:space="preserve"> „pentru vehiculul de marca” se indică marca vehiculului condus de persoana responsabilă de producerea accidentului, care corespunde </w:t>
      </w:r>
      <w:r w:rsidR="00B87DEA" w:rsidRPr="00A669E1">
        <w:rPr>
          <w:lang w:val="ro-MD"/>
        </w:rPr>
        <w:t>informației înregistrate în câmpul de date „</w:t>
      </w:r>
      <w:r w:rsidR="00B87DEA" w:rsidRPr="00A669E1">
        <w:rPr>
          <w:b/>
          <w:lang w:val="ro-MD"/>
        </w:rPr>
        <w:t>D1</w:t>
      </w:r>
      <w:r w:rsidR="001B105B" w:rsidRPr="00A669E1">
        <w:rPr>
          <w:lang w:val="ro-MD"/>
        </w:rPr>
        <w:t xml:space="preserve"> </w:t>
      </w:r>
      <w:r w:rsidR="00B87DEA" w:rsidRPr="00A669E1">
        <w:rPr>
          <w:lang w:val="ro-MD"/>
        </w:rPr>
        <w:t>Marca” din certificatul de înmatriculare;</w:t>
      </w:r>
    </w:p>
    <w:p w14:paraId="799D6F88" w14:textId="77777777" w:rsidR="006F2434" w:rsidRPr="00A669E1" w:rsidRDefault="00E37D53" w:rsidP="006F2434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A669E1">
        <w:rPr>
          <w:bCs/>
          <w:lang w:val="ro-MD"/>
        </w:rPr>
        <w:t>4)</w:t>
      </w:r>
      <w:r w:rsidR="00B87DEA" w:rsidRPr="00A669E1">
        <w:rPr>
          <w:lang w:val="ro-MD"/>
        </w:rPr>
        <w:t xml:space="preserve"> „model” se indică informația care corespunde celei înregistrate în câmpul de date „</w:t>
      </w:r>
      <w:r w:rsidR="00B87DEA" w:rsidRPr="00A669E1">
        <w:rPr>
          <w:b/>
          <w:lang w:val="ro-MD"/>
        </w:rPr>
        <w:t xml:space="preserve">D3 </w:t>
      </w:r>
      <w:r w:rsidR="00B87DEA" w:rsidRPr="00A669E1">
        <w:rPr>
          <w:lang w:val="ro-MD"/>
        </w:rPr>
        <w:t>Descrierea comercială” din certificatul de înmatriculare;</w:t>
      </w:r>
    </w:p>
    <w:p w14:paraId="60371C2A" w14:textId="21317F8C" w:rsidR="00B87DEA" w:rsidRPr="00A669E1" w:rsidRDefault="006F2434" w:rsidP="006F2434">
      <w:pPr>
        <w:pStyle w:val="rg"/>
        <w:tabs>
          <w:tab w:val="left" w:pos="284"/>
        </w:tabs>
        <w:ind w:firstLine="567"/>
        <w:jc w:val="both"/>
        <w:rPr>
          <w:bCs/>
          <w:lang w:val="ro-MD"/>
        </w:rPr>
      </w:pPr>
      <w:r w:rsidRPr="00A669E1">
        <w:rPr>
          <w:bCs/>
          <w:lang w:val="ro-MD"/>
        </w:rPr>
        <w:t xml:space="preserve">5) </w:t>
      </w:r>
      <w:r w:rsidR="00B87DEA" w:rsidRPr="00A669E1">
        <w:rPr>
          <w:bCs/>
          <w:lang w:val="ro-MD"/>
        </w:rPr>
        <w:t xml:space="preserve">„nr. de înmatriculare” </w:t>
      </w:r>
      <w:r w:rsidR="00B87DEA" w:rsidRPr="00A669E1">
        <w:rPr>
          <w:lang w:val="ro-MD"/>
        </w:rPr>
        <w:t>se indică informația care corespunde celei înregistrate în câmpul de date „</w:t>
      </w:r>
      <w:r w:rsidR="00B87DEA" w:rsidRPr="00A669E1">
        <w:rPr>
          <w:b/>
          <w:lang w:val="ro-MD"/>
        </w:rPr>
        <w:t>A</w:t>
      </w:r>
      <w:r w:rsidR="00B87DEA" w:rsidRPr="00A669E1">
        <w:rPr>
          <w:lang w:val="ro-MD"/>
        </w:rPr>
        <w:t xml:space="preserve"> numărul de înmatriculare” din certificatul de înmatriculare</w:t>
      </w:r>
      <w:r w:rsidR="000B0907" w:rsidRPr="00A669E1">
        <w:rPr>
          <w:lang w:val="ro-MD"/>
        </w:rPr>
        <w:t>.</w:t>
      </w:r>
    </w:p>
    <w:p w14:paraId="3D405BE3" w14:textId="07E4F835" w:rsidR="00B87DEA" w:rsidRPr="00A669E1" w:rsidRDefault="00872F0A" w:rsidP="00872F0A">
      <w:pPr>
        <w:pStyle w:val="rg"/>
        <w:tabs>
          <w:tab w:val="left" w:pos="0"/>
        </w:tabs>
        <w:ind w:firstLine="567"/>
        <w:jc w:val="both"/>
        <w:rPr>
          <w:bCs/>
          <w:lang w:val="ro-MD"/>
        </w:rPr>
      </w:pPr>
      <w:r w:rsidRPr="00A669E1">
        <w:rPr>
          <w:b/>
          <w:bCs/>
          <w:lang w:val="ro-MD"/>
        </w:rPr>
        <w:t>10.</w:t>
      </w:r>
      <w:r w:rsidRPr="00A669E1">
        <w:rPr>
          <w:bCs/>
          <w:lang w:val="ro-MD"/>
        </w:rPr>
        <w:t xml:space="preserve"> </w:t>
      </w:r>
      <w:r w:rsidR="00B87DEA" w:rsidRPr="00A669E1">
        <w:rPr>
          <w:bCs/>
          <w:lang w:val="ro-MD"/>
        </w:rPr>
        <w:t xml:space="preserve">La compartimentul </w:t>
      </w:r>
      <w:r w:rsidR="00B87DEA" w:rsidRPr="00A669E1">
        <w:rPr>
          <w:b/>
          <w:bCs/>
          <w:lang w:val="ro-MD"/>
        </w:rPr>
        <w:t xml:space="preserve">6 „Solicit </w:t>
      </w:r>
      <w:r w:rsidR="000A618B" w:rsidRPr="00A669E1">
        <w:rPr>
          <w:b/>
          <w:bCs/>
          <w:lang w:val="ro-MD"/>
        </w:rPr>
        <w:t xml:space="preserve">plata </w:t>
      </w:r>
      <w:r w:rsidR="00B87DEA" w:rsidRPr="00A669E1">
        <w:rPr>
          <w:b/>
          <w:bCs/>
          <w:lang w:val="ro-MD"/>
        </w:rPr>
        <w:t>despăgubir</w:t>
      </w:r>
      <w:r w:rsidR="000A618B" w:rsidRPr="00A669E1">
        <w:rPr>
          <w:b/>
          <w:bCs/>
          <w:lang w:val="ro-MD"/>
        </w:rPr>
        <w:t>ii</w:t>
      </w:r>
      <w:r w:rsidR="00B87DEA" w:rsidRPr="00A669E1">
        <w:rPr>
          <w:b/>
          <w:bCs/>
          <w:lang w:val="ro-MD"/>
        </w:rPr>
        <w:t xml:space="preserve"> și/sau indemnizați</w:t>
      </w:r>
      <w:r w:rsidR="000A618B" w:rsidRPr="00A669E1">
        <w:rPr>
          <w:b/>
          <w:bCs/>
          <w:lang w:val="ro-MD"/>
        </w:rPr>
        <w:t>ei</w:t>
      </w:r>
      <w:r w:rsidR="00B87DEA" w:rsidRPr="00A669E1">
        <w:rPr>
          <w:b/>
          <w:bCs/>
          <w:lang w:val="ro-MD"/>
        </w:rPr>
        <w:t xml:space="preserve"> de asigurare”</w:t>
      </w:r>
      <w:r w:rsidR="00B87DEA" w:rsidRPr="00A669E1">
        <w:rPr>
          <w:bCs/>
          <w:lang w:val="ro-MD"/>
        </w:rPr>
        <w:t xml:space="preserve"> se bifează modalitatea de plată a despăgubirii de asigurare și/sau </w:t>
      </w:r>
      <w:r w:rsidR="00672684" w:rsidRPr="00A669E1">
        <w:rPr>
          <w:bCs/>
          <w:lang w:val="ro-MD"/>
        </w:rPr>
        <w:t xml:space="preserve">a </w:t>
      </w:r>
      <w:r w:rsidR="00B87DEA" w:rsidRPr="00A669E1">
        <w:rPr>
          <w:bCs/>
          <w:lang w:val="ro-MD"/>
        </w:rPr>
        <w:t>indemnizației de asigurare. În acest caz, solicitantul selectează o singură modalitate acceptată de plată (se bifează doar o căsuță).</w:t>
      </w:r>
    </w:p>
    <w:p w14:paraId="6911EB21" w14:textId="5FBEDB9B" w:rsidR="00B87DEA" w:rsidRPr="00A669E1" w:rsidRDefault="00872F0A" w:rsidP="000A618B">
      <w:pPr>
        <w:pStyle w:val="rg"/>
        <w:tabs>
          <w:tab w:val="left" w:pos="0"/>
          <w:tab w:val="left" w:pos="284"/>
        </w:tabs>
        <w:ind w:firstLine="567"/>
        <w:jc w:val="both"/>
        <w:rPr>
          <w:bCs/>
          <w:lang w:val="ro-MD"/>
        </w:rPr>
      </w:pPr>
      <w:r w:rsidRPr="00A669E1">
        <w:rPr>
          <w:b/>
          <w:bCs/>
          <w:lang w:val="ro-MD"/>
        </w:rPr>
        <w:t>11.</w:t>
      </w:r>
      <w:r w:rsidRPr="00A669E1">
        <w:rPr>
          <w:bCs/>
          <w:lang w:val="ro-MD"/>
        </w:rPr>
        <w:t xml:space="preserve"> </w:t>
      </w:r>
      <w:r w:rsidR="00B87DEA" w:rsidRPr="00A669E1">
        <w:rPr>
          <w:bCs/>
          <w:lang w:val="ro-MD"/>
        </w:rPr>
        <w:t xml:space="preserve">La compartimentul </w:t>
      </w:r>
      <w:r w:rsidR="00B87DEA" w:rsidRPr="00A669E1">
        <w:rPr>
          <w:b/>
          <w:bCs/>
          <w:lang w:val="ro-MD"/>
        </w:rPr>
        <w:t>7 „Dețin asigurare CASCO”</w:t>
      </w:r>
      <w:r w:rsidR="00672684" w:rsidRPr="00A669E1">
        <w:rPr>
          <w:bCs/>
          <w:lang w:val="ro-MD"/>
        </w:rPr>
        <w:t>, în cazul în care persoana</w:t>
      </w:r>
      <w:r w:rsidR="00B87DEA" w:rsidRPr="00A669E1">
        <w:rPr>
          <w:bCs/>
          <w:lang w:val="ro-MD"/>
        </w:rPr>
        <w:t xml:space="preserve"> păgubită deține contract</w:t>
      </w:r>
      <w:r w:rsidR="00EA652A" w:rsidRPr="00A669E1">
        <w:rPr>
          <w:bCs/>
          <w:lang w:val="ro-MD"/>
        </w:rPr>
        <w:t>ul</w:t>
      </w:r>
      <w:r w:rsidR="00B87DEA" w:rsidRPr="00A669E1">
        <w:rPr>
          <w:bCs/>
          <w:lang w:val="ro-MD"/>
        </w:rPr>
        <w:t xml:space="preserve"> de asigurare facultativă a vehiculului deteriorat, se bifează căsuța „DA”, cu indicarea denumirii asigurătorului CASCO.</w:t>
      </w:r>
      <w:r w:rsidR="000A618B" w:rsidRPr="00A669E1">
        <w:rPr>
          <w:bCs/>
          <w:lang w:val="ro-MD"/>
        </w:rPr>
        <w:t xml:space="preserve"> În cazul în care persoană păgubită nu deține un astfel de contract</w:t>
      </w:r>
      <w:r w:rsidR="00672684" w:rsidRPr="00A669E1">
        <w:rPr>
          <w:bCs/>
          <w:lang w:val="ro-MD"/>
        </w:rPr>
        <w:t>,</w:t>
      </w:r>
      <w:r w:rsidR="000A618B" w:rsidRPr="00A669E1">
        <w:rPr>
          <w:bCs/>
          <w:lang w:val="ro-MD"/>
        </w:rPr>
        <w:t xml:space="preserve"> se bifează căsuța „NU”.</w:t>
      </w:r>
    </w:p>
    <w:p w14:paraId="6F763EC1" w14:textId="64750322" w:rsidR="00B87DEA" w:rsidRPr="00A669E1" w:rsidRDefault="00872F0A" w:rsidP="00872F0A">
      <w:pPr>
        <w:pStyle w:val="rg"/>
        <w:tabs>
          <w:tab w:val="left" w:pos="0"/>
          <w:tab w:val="left" w:pos="284"/>
        </w:tabs>
        <w:ind w:firstLine="567"/>
        <w:jc w:val="both"/>
        <w:rPr>
          <w:bCs/>
          <w:lang w:val="ro-MD"/>
        </w:rPr>
      </w:pPr>
      <w:r w:rsidRPr="00A669E1">
        <w:rPr>
          <w:b/>
          <w:bCs/>
          <w:lang w:val="ro-MD"/>
        </w:rPr>
        <w:lastRenderedPageBreak/>
        <w:t>12.</w:t>
      </w:r>
      <w:r w:rsidRPr="00A669E1">
        <w:rPr>
          <w:bCs/>
          <w:lang w:val="ro-MD"/>
        </w:rPr>
        <w:t xml:space="preserve"> </w:t>
      </w:r>
      <w:r w:rsidR="00B87DEA" w:rsidRPr="00A669E1">
        <w:rPr>
          <w:bCs/>
          <w:lang w:val="ro-MD"/>
        </w:rPr>
        <w:t xml:space="preserve">La compartimentul </w:t>
      </w:r>
      <w:r w:rsidR="00B87DEA" w:rsidRPr="00A669E1">
        <w:rPr>
          <w:b/>
          <w:bCs/>
          <w:lang w:val="ro-MD"/>
        </w:rPr>
        <w:t>8</w:t>
      </w:r>
      <w:r w:rsidR="00B87DEA" w:rsidRPr="00A669E1">
        <w:rPr>
          <w:b/>
          <w:bCs/>
          <w:i/>
          <w:lang w:val="ro-MD"/>
        </w:rPr>
        <w:t xml:space="preserve"> </w:t>
      </w:r>
      <w:r w:rsidR="00B87DEA" w:rsidRPr="00A669E1">
        <w:rPr>
          <w:b/>
          <w:bCs/>
          <w:lang w:val="ro-MD"/>
        </w:rPr>
        <w:t>„Ați fost despăgubit de persoana vinovată”</w:t>
      </w:r>
      <w:r w:rsidR="00B87DEA" w:rsidRPr="00A669E1">
        <w:rPr>
          <w:b/>
          <w:bCs/>
          <w:i/>
          <w:lang w:val="ro-MD"/>
        </w:rPr>
        <w:t xml:space="preserve"> </w:t>
      </w:r>
      <w:r w:rsidR="00B87DEA" w:rsidRPr="00A669E1">
        <w:rPr>
          <w:bCs/>
          <w:lang w:val="ro-MD"/>
        </w:rPr>
        <w:t>se bifează căsuța corespunzătoare.</w:t>
      </w:r>
      <w:r w:rsidR="00B87DEA" w:rsidRPr="00A669E1">
        <w:rPr>
          <w:b/>
          <w:bCs/>
          <w:i/>
          <w:lang w:val="ro-MD"/>
        </w:rPr>
        <w:t xml:space="preserve"> </w:t>
      </w:r>
    </w:p>
    <w:p w14:paraId="2652764A" w14:textId="44DE47B9" w:rsidR="00B87DEA" w:rsidRPr="00A669E1" w:rsidRDefault="00872F0A" w:rsidP="00872F0A">
      <w:pPr>
        <w:pStyle w:val="rg"/>
        <w:tabs>
          <w:tab w:val="left" w:pos="0"/>
          <w:tab w:val="left" w:pos="284"/>
        </w:tabs>
        <w:ind w:firstLine="567"/>
        <w:jc w:val="both"/>
        <w:rPr>
          <w:bCs/>
          <w:lang w:val="ro-MD"/>
        </w:rPr>
      </w:pPr>
      <w:r w:rsidRPr="00A669E1">
        <w:rPr>
          <w:b/>
          <w:lang w:val="ro-MD"/>
        </w:rPr>
        <w:t>13.</w:t>
      </w:r>
      <w:r w:rsidRPr="00A669E1">
        <w:rPr>
          <w:lang w:val="ro-MD"/>
        </w:rPr>
        <w:t xml:space="preserve"> </w:t>
      </w:r>
      <w:r w:rsidR="00B87DEA" w:rsidRPr="00A669E1">
        <w:rPr>
          <w:lang w:val="ro-MD"/>
        </w:rPr>
        <w:t>La compartimentul „</w:t>
      </w:r>
      <w:r w:rsidR="00650DC0" w:rsidRPr="00A669E1">
        <w:rPr>
          <w:b/>
          <w:lang w:val="ro-MD"/>
        </w:rPr>
        <w:t>În scopul soluționării</w:t>
      </w:r>
      <w:r w:rsidR="00650DC0" w:rsidRPr="00A669E1">
        <w:rPr>
          <w:lang w:val="ro-MD"/>
        </w:rPr>
        <w:t xml:space="preserve"> </w:t>
      </w:r>
      <w:r w:rsidR="00B87DEA" w:rsidRPr="00A669E1">
        <w:rPr>
          <w:b/>
          <w:lang w:val="ro-MD"/>
        </w:rPr>
        <w:t>cererii, anexez următoarele documente pentru a fi incluse la dosarul de daune</w:t>
      </w:r>
      <w:r w:rsidR="00B87DEA" w:rsidRPr="00A669E1">
        <w:rPr>
          <w:lang w:val="ro-MD"/>
        </w:rPr>
        <w:t>” se indică toate actele care sunt anexate la Cerere.</w:t>
      </w:r>
    </w:p>
    <w:p w14:paraId="4490B83E" w14:textId="5C5A6309" w:rsidR="00795F1E" w:rsidRPr="00A669E1" w:rsidRDefault="00872F0A" w:rsidP="00872F0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A669E1">
        <w:rPr>
          <w:rFonts w:ascii="Times New Roman" w:hAnsi="Times New Roman" w:cs="Times New Roman"/>
          <w:b/>
          <w:sz w:val="24"/>
          <w:szCs w:val="24"/>
          <w:lang w:val="ro-MD"/>
        </w:rPr>
        <w:t>14.</w:t>
      </w:r>
      <w:r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795F1E" w:rsidRPr="00A669E1">
        <w:rPr>
          <w:rFonts w:ascii="Times New Roman" w:hAnsi="Times New Roman" w:cs="Times New Roman"/>
          <w:sz w:val="24"/>
          <w:szCs w:val="24"/>
          <w:lang w:val="ro-MD"/>
        </w:rPr>
        <w:t>În cazul informației mai voluminoase, compart</w:t>
      </w:r>
      <w:r w:rsidR="00AD5691" w:rsidRPr="00A669E1">
        <w:rPr>
          <w:rFonts w:ascii="Times New Roman" w:hAnsi="Times New Roman" w:cs="Times New Roman"/>
          <w:sz w:val="24"/>
          <w:szCs w:val="24"/>
          <w:lang w:val="ro-MD"/>
        </w:rPr>
        <w:t>i</w:t>
      </w:r>
      <w:r w:rsidR="00795F1E" w:rsidRPr="00A669E1">
        <w:rPr>
          <w:rFonts w:ascii="Times New Roman" w:hAnsi="Times New Roman" w:cs="Times New Roman"/>
          <w:sz w:val="24"/>
          <w:szCs w:val="24"/>
          <w:lang w:val="ro-MD"/>
        </w:rPr>
        <w:t xml:space="preserve">mentele corespunzătoare se completează cu rânduri noi, fără a modifica elementele structurale și de conținut ale formularului. </w:t>
      </w:r>
    </w:p>
    <w:p w14:paraId="7384C8ED" w14:textId="6493923C" w:rsidR="00BA0CF7" w:rsidRDefault="00BA0CF7" w:rsidP="00C74F3B">
      <w:pPr>
        <w:pStyle w:val="rg"/>
        <w:jc w:val="left"/>
        <w:rPr>
          <w:b/>
          <w:lang w:val="ro-MD"/>
        </w:rPr>
      </w:pPr>
    </w:p>
    <w:p w14:paraId="0C5DF38C" w14:textId="253F408C" w:rsidR="00A669E1" w:rsidRDefault="00A669E1" w:rsidP="00C74F3B">
      <w:pPr>
        <w:pStyle w:val="rg"/>
        <w:jc w:val="left"/>
        <w:rPr>
          <w:b/>
          <w:lang w:val="ro-MD"/>
        </w:rPr>
      </w:pPr>
    </w:p>
    <w:p w14:paraId="069C0FE8" w14:textId="07DA6E1F" w:rsidR="00A669E1" w:rsidRDefault="00A669E1" w:rsidP="00C74F3B">
      <w:pPr>
        <w:pStyle w:val="rg"/>
        <w:jc w:val="left"/>
        <w:rPr>
          <w:b/>
          <w:lang w:val="ro-MD"/>
        </w:rPr>
      </w:pPr>
    </w:p>
    <w:p w14:paraId="61BF6238" w14:textId="4FB5E203" w:rsidR="00A669E1" w:rsidRDefault="00A669E1" w:rsidP="00C74F3B">
      <w:pPr>
        <w:pStyle w:val="rg"/>
        <w:jc w:val="left"/>
        <w:rPr>
          <w:b/>
          <w:lang w:val="ro-MD"/>
        </w:rPr>
      </w:pPr>
    </w:p>
    <w:p w14:paraId="0FAC5DF1" w14:textId="475995EB" w:rsidR="00A669E1" w:rsidRDefault="00A669E1" w:rsidP="00C74F3B">
      <w:pPr>
        <w:pStyle w:val="rg"/>
        <w:jc w:val="left"/>
        <w:rPr>
          <w:b/>
          <w:lang w:val="ro-MD"/>
        </w:rPr>
      </w:pPr>
    </w:p>
    <w:p w14:paraId="52D924B9" w14:textId="3C7F023B" w:rsidR="00A669E1" w:rsidRDefault="00A669E1" w:rsidP="00C74F3B">
      <w:pPr>
        <w:pStyle w:val="rg"/>
        <w:jc w:val="left"/>
        <w:rPr>
          <w:b/>
          <w:lang w:val="ro-MD"/>
        </w:rPr>
      </w:pPr>
    </w:p>
    <w:p w14:paraId="6F85783C" w14:textId="2CDE16FE" w:rsidR="00A669E1" w:rsidRDefault="00A669E1" w:rsidP="00C74F3B">
      <w:pPr>
        <w:pStyle w:val="rg"/>
        <w:jc w:val="left"/>
        <w:rPr>
          <w:b/>
          <w:lang w:val="ro-MD"/>
        </w:rPr>
      </w:pPr>
    </w:p>
    <w:p w14:paraId="5F24E171" w14:textId="0D9B8A20" w:rsidR="00A669E1" w:rsidRDefault="00A669E1" w:rsidP="00C74F3B">
      <w:pPr>
        <w:pStyle w:val="rg"/>
        <w:jc w:val="left"/>
        <w:rPr>
          <w:b/>
          <w:lang w:val="ro-MD"/>
        </w:rPr>
      </w:pPr>
    </w:p>
    <w:p w14:paraId="230E9989" w14:textId="26A50CA2" w:rsidR="00A669E1" w:rsidRDefault="00A669E1" w:rsidP="00C74F3B">
      <w:pPr>
        <w:pStyle w:val="rg"/>
        <w:jc w:val="left"/>
        <w:rPr>
          <w:b/>
          <w:lang w:val="ro-MD"/>
        </w:rPr>
      </w:pPr>
    </w:p>
    <w:p w14:paraId="24E269A9" w14:textId="4C2F5F8E" w:rsidR="00A669E1" w:rsidRDefault="00A669E1" w:rsidP="00C74F3B">
      <w:pPr>
        <w:pStyle w:val="rg"/>
        <w:jc w:val="left"/>
        <w:rPr>
          <w:b/>
          <w:lang w:val="ro-MD"/>
        </w:rPr>
      </w:pPr>
    </w:p>
    <w:p w14:paraId="5071A27A" w14:textId="7CF17474" w:rsidR="00A669E1" w:rsidRDefault="00A669E1" w:rsidP="00C74F3B">
      <w:pPr>
        <w:pStyle w:val="rg"/>
        <w:jc w:val="left"/>
        <w:rPr>
          <w:b/>
          <w:lang w:val="ro-MD"/>
        </w:rPr>
      </w:pPr>
    </w:p>
    <w:p w14:paraId="560D8718" w14:textId="558ADA66" w:rsidR="00A669E1" w:rsidRDefault="00A669E1" w:rsidP="00C74F3B">
      <w:pPr>
        <w:pStyle w:val="rg"/>
        <w:jc w:val="left"/>
        <w:rPr>
          <w:b/>
          <w:lang w:val="ro-MD"/>
        </w:rPr>
      </w:pPr>
    </w:p>
    <w:p w14:paraId="4AE95DA9" w14:textId="4DAE73F2" w:rsidR="00A669E1" w:rsidRDefault="00A669E1" w:rsidP="00C74F3B">
      <w:pPr>
        <w:pStyle w:val="rg"/>
        <w:jc w:val="left"/>
        <w:rPr>
          <w:b/>
          <w:lang w:val="ro-MD"/>
        </w:rPr>
      </w:pPr>
    </w:p>
    <w:p w14:paraId="38A2EE92" w14:textId="7B3285EE" w:rsidR="00A669E1" w:rsidRDefault="00A669E1" w:rsidP="00C74F3B">
      <w:pPr>
        <w:pStyle w:val="rg"/>
        <w:jc w:val="left"/>
        <w:rPr>
          <w:b/>
          <w:lang w:val="ro-MD"/>
        </w:rPr>
      </w:pPr>
    </w:p>
    <w:p w14:paraId="5C48ECAD" w14:textId="67FCB768" w:rsidR="00A669E1" w:rsidRDefault="00A669E1" w:rsidP="00C74F3B">
      <w:pPr>
        <w:pStyle w:val="rg"/>
        <w:jc w:val="left"/>
        <w:rPr>
          <w:b/>
          <w:lang w:val="ro-MD"/>
        </w:rPr>
      </w:pPr>
    </w:p>
    <w:p w14:paraId="6514F8A1" w14:textId="64AD9E9F" w:rsidR="00A669E1" w:rsidRDefault="00A669E1" w:rsidP="00C74F3B">
      <w:pPr>
        <w:pStyle w:val="rg"/>
        <w:jc w:val="left"/>
        <w:rPr>
          <w:b/>
          <w:lang w:val="ro-MD"/>
        </w:rPr>
      </w:pPr>
    </w:p>
    <w:p w14:paraId="73AB2581" w14:textId="3404ADF1" w:rsidR="00A669E1" w:rsidRDefault="00A669E1" w:rsidP="00C74F3B">
      <w:pPr>
        <w:pStyle w:val="rg"/>
        <w:jc w:val="left"/>
        <w:rPr>
          <w:b/>
          <w:lang w:val="ro-MD"/>
        </w:rPr>
      </w:pPr>
    </w:p>
    <w:p w14:paraId="3291C082" w14:textId="750E0290" w:rsidR="00A669E1" w:rsidRDefault="00A669E1" w:rsidP="00C74F3B">
      <w:pPr>
        <w:pStyle w:val="rg"/>
        <w:jc w:val="left"/>
        <w:rPr>
          <w:b/>
          <w:lang w:val="ro-MD"/>
        </w:rPr>
      </w:pPr>
    </w:p>
    <w:p w14:paraId="3585521D" w14:textId="7A8057CC" w:rsidR="00A669E1" w:rsidRDefault="00A669E1" w:rsidP="00C74F3B">
      <w:pPr>
        <w:pStyle w:val="rg"/>
        <w:jc w:val="left"/>
        <w:rPr>
          <w:b/>
          <w:lang w:val="ro-MD"/>
        </w:rPr>
      </w:pPr>
    </w:p>
    <w:p w14:paraId="28B53661" w14:textId="551F86B2" w:rsidR="00A669E1" w:rsidRDefault="00A669E1" w:rsidP="00C74F3B">
      <w:pPr>
        <w:pStyle w:val="rg"/>
        <w:jc w:val="left"/>
        <w:rPr>
          <w:b/>
          <w:lang w:val="ro-MD"/>
        </w:rPr>
      </w:pPr>
    </w:p>
    <w:p w14:paraId="357F48A9" w14:textId="0C3150D1" w:rsidR="00A669E1" w:rsidRDefault="00A669E1" w:rsidP="00C74F3B">
      <w:pPr>
        <w:pStyle w:val="rg"/>
        <w:jc w:val="left"/>
        <w:rPr>
          <w:b/>
          <w:lang w:val="ro-MD"/>
        </w:rPr>
      </w:pPr>
    </w:p>
    <w:p w14:paraId="5AF62104" w14:textId="54CDAE0A" w:rsidR="00A669E1" w:rsidRDefault="00A669E1" w:rsidP="00C74F3B">
      <w:pPr>
        <w:pStyle w:val="rg"/>
        <w:jc w:val="left"/>
        <w:rPr>
          <w:b/>
          <w:lang w:val="ro-MD"/>
        </w:rPr>
      </w:pPr>
    </w:p>
    <w:p w14:paraId="719A9EFB" w14:textId="65BB4ACE" w:rsidR="00A669E1" w:rsidRDefault="00A669E1" w:rsidP="00C74F3B">
      <w:pPr>
        <w:pStyle w:val="rg"/>
        <w:jc w:val="left"/>
        <w:rPr>
          <w:b/>
          <w:lang w:val="ro-MD"/>
        </w:rPr>
      </w:pPr>
    </w:p>
    <w:p w14:paraId="5D31AEC1" w14:textId="75775F51" w:rsidR="00A669E1" w:rsidRDefault="00A669E1" w:rsidP="00C74F3B">
      <w:pPr>
        <w:pStyle w:val="rg"/>
        <w:jc w:val="left"/>
        <w:rPr>
          <w:b/>
          <w:lang w:val="ro-MD"/>
        </w:rPr>
      </w:pPr>
    </w:p>
    <w:p w14:paraId="7F90A7D3" w14:textId="5BEF91D3" w:rsidR="00A669E1" w:rsidRDefault="00A669E1" w:rsidP="00C74F3B">
      <w:pPr>
        <w:pStyle w:val="rg"/>
        <w:jc w:val="left"/>
        <w:rPr>
          <w:b/>
          <w:lang w:val="ro-MD"/>
        </w:rPr>
      </w:pPr>
    </w:p>
    <w:p w14:paraId="10BA2F03" w14:textId="08D030D1" w:rsidR="00A669E1" w:rsidRDefault="00A669E1" w:rsidP="00C74F3B">
      <w:pPr>
        <w:pStyle w:val="rg"/>
        <w:jc w:val="left"/>
        <w:rPr>
          <w:b/>
          <w:lang w:val="ro-MD"/>
        </w:rPr>
      </w:pPr>
    </w:p>
    <w:p w14:paraId="35ED746E" w14:textId="548DEBFA" w:rsidR="00A669E1" w:rsidRDefault="00A669E1" w:rsidP="00C74F3B">
      <w:pPr>
        <w:pStyle w:val="rg"/>
        <w:jc w:val="left"/>
        <w:rPr>
          <w:b/>
          <w:lang w:val="ro-MD"/>
        </w:rPr>
      </w:pPr>
    </w:p>
    <w:p w14:paraId="63A2A910" w14:textId="73A62021" w:rsidR="00A669E1" w:rsidRDefault="00A669E1" w:rsidP="00C74F3B">
      <w:pPr>
        <w:pStyle w:val="rg"/>
        <w:jc w:val="left"/>
        <w:rPr>
          <w:b/>
          <w:lang w:val="ro-MD"/>
        </w:rPr>
      </w:pPr>
    </w:p>
    <w:p w14:paraId="472B8E12" w14:textId="593B238E" w:rsidR="00A669E1" w:rsidRDefault="00A669E1" w:rsidP="00C74F3B">
      <w:pPr>
        <w:pStyle w:val="rg"/>
        <w:jc w:val="left"/>
        <w:rPr>
          <w:b/>
          <w:lang w:val="ro-MD"/>
        </w:rPr>
      </w:pPr>
    </w:p>
    <w:p w14:paraId="4CCFDA26" w14:textId="0103D266" w:rsidR="00A669E1" w:rsidRDefault="00A669E1" w:rsidP="00C74F3B">
      <w:pPr>
        <w:pStyle w:val="rg"/>
        <w:jc w:val="left"/>
        <w:rPr>
          <w:b/>
          <w:lang w:val="ro-MD"/>
        </w:rPr>
      </w:pPr>
    </w:p>
    <w:p w14:paraId="0AAB342D" w14:textId="366856B1" w:rsidR="00A669E1" w:rsidRDefault="00A669E1" w:rsidP="00C74F3B">
      <w:pPr>
        <w:pStyle w:val="rg"/>
        <w:jc w:val="left"/>
        <w:rPr>
          <w:b/>
          <w:lang w:val="ro-MD"/>
        </w:rPr>
      </w:pPr>
    </w:p>
    <w:p w14:paraId="5BD28C9B" w14:textId="30C122DB" w:rsidR="00A669E1" w:rsidRDefault="00A669E1" w:rsidP="00C74F3B">
      <w:pPr>
        <w:pStyle w:val="rg"/>
        <w:jc w:val="left"/>
        <w:rPr>
          <w:b/>
          <w:lang w:val="ro-MD"/>
        </w:rPr>
      </w:pPr>
    </w:p>
    <w:p w14:paraId="7C6309BD" w14:textId="2DEAFD8E" w:rsidR="00A669E1" w:rsidRDefault="00A669E1" w:rsidP="00C74F3B">
      <w:pPr>
        <w:pStyle w:val="rg"/>
        <w:jc w:val="left"/>
        <w:rPr>
          <w:b/>
          <w:lang w:val="ro-MD"/>
        </w:rPr>
      </w:pPr>
    </w:p>
    <w:p w14:paraId="2B0DF6A5" w14:textId="1F8F1DC3" w:rsidR="00A669E1" w:rsidRDefault="00A669E1" w:rsidP="00C74F3B">
      <w:pPr>
        <w:pStyle w:val="rg"/>
        <w:jc w:val="left"/>
        <w:rPr>
          <w:b/>
          <w:lang w:val="ro-MD"/>
        </w:rPr>
      </w:pPr>
    </w:p>
    <w:p w14:paraId="507581D4" w14:textId="29BE189F" w:rsidR="00A669E1" w:rsidRDefault="00A669E1" w:rsidP="00C74F3B">
      <w:pPr>
        <w:pStyle w:val="rg"/>
        <w:jc w:val="left"/>
        <w:rPr>
          <w:b/>
          <w:lang w:val="ro-MD"/>
        </w:rPr>
      </w:pPr>
    </w:p>
    <w:p w14:paraId="7CC35C15" w14:textId="59D7BF85" w:rsidR="00A669E1" w:rsidRDefault="00A669E1" w:rsidP="00C74F3B">
      <w:pPr>
        <w:pStyle w:val="rg"/>
        <w:jc w:val="left"/>
        <w:rPr>
          <w:b/>
          <w:lang w:val="ro-MD"/>
        </w:rPr>
      </w:pPr>
    </w:p>
    <w:p w14:paraId="2607422F" w14:textId="0DE9B483" w:rsidR="00A669E1" w:rsidRPr="00CB7C91" w:rsidRDefault="00A669E1" w:rsidP="00C74F3B">
      <w:pPr>
        <w:pStyle w:val="rg"/>
        <w:jc w:val="left"/>
        <w:rPr>
          <w:b/>
          <w:lang w:val="ro-MD"/>
        </w:rPr>
      </w:pPr>
    </w:p>
    <w:sectPr w:rsidR="00A669E1" w:rsidRPr="00CB7C91" w:rsidSect="00733124">
      <w:footnotePr>
        <w:numRestart w:val="eachPage"/>
      </w:footnotePr>
      <w:pgSz w:w="11906" w:h="16838"/>
      <w:pgMar w:top="284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78EBD" w14:textId="77777777" w:rsidR="00F604AC" w:rsidRDefault="00F604AC" w:rsidP="00883564">
      <w:pPr>
        <w:spacing w:after="0" w:line="240" w:lineRule="auto"/>
      </w:pPr>
      <w:r>
        <w:separator/>
      </w:r>
    </w:p>
  </w:endnote>
  <w:endnote w:type="continuationSeparator" w:id="0">
    <w:p w14:paraId="1A952124" w14:textId="77777777" w:rsidR="00F604AC" w:rsidRDefault="00F604AC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99850" w14:textId="77777777" w:rsidR="00F604AC" w:rsidRDefault="00F604AC" w:rsidP="00883564">
      <w:pPr>
        <w:spacing w:after="0" w:line="240" w:lineRule="auto"/>
      </w:pPr>
      <w:r>
        <w:separator/>
      </w:r>
    </w:p>
  </w:footnote>
  <w:footnote w:type="continuationSeparator" w:id="0">
    <w:p w14:paraId="3B4AF4BA" w14:textId="77777777" w:rsidR="00F604AC" w:rsidRDefault="00F604AC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30649"/>
    <w:multiLevelType w:val="hybridMultilevel"/>
    <w:tmpl w:val="214E230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207B9"/>
    <w:multiLevelType w:val="hybridMultilevel"/>
    <w:tmpl w:val="7BEEEACE"/>
    <w:lvl w:ilvl="0" w:tplc="890C27B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B7AC7"/>
    <w:multiLevelType w:val="hybridMultilevel"/>
    <w:tmpl w:val="CDBE9F2E"/>
    <w:lvl w:ilvl="0" w:tplc="1F78BD0C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7D64456"/>
    <w:multiLevelType w:val="hybridMultilevel"/>
    <w:tmpl w:val="297024CC"/>
    <w:lvl w:ilvl="0" w:tplc="F90619D4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82648F"/>
    <w:multiLevelType w:val="hybridMultilevel"/>
    <w:tmpl w:val="46AED56A"/>
    <w:lvl w:ilvl="0" w:tplc="FCB690A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B3788F"/>
    <w:multiLevelType w:val="hybridMultilevel"/>
    <w:tmpl w:val="DF06A1E4"/>
    <w:lvl w:ilvl="0" w:tplc="119CE802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C41F43"/>
    <w:multiLevelType w:val="hybridMultilevel"/>
    <w:tmpl w:val="995CE6B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A6E07"/>
    <w:multiLevelType w:val="hybridMultilevel"/>
    <w:tmpl w:val="D72E7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4F6F"/>
    <w:multiLevelType w:val="hybridMultilevel"/>
    <w:tmpl w:val="B5D08256"/>
    <w:lvl w:ilvl="0" w:tplc="10ECAE4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B400A"/>
    <w:multiLevelType w:val="hybridMultilevel"/>
    <w:tmpl w:val="B3AA3476"/>
    <w:lvl w:ilvl="0" w:tplc="FBDE014A">
      <w:start w:val="1"/>
      <w:numFmt w:val="decimal"/>
      <w:lvlText w:val="%1."/>
      <w:lvlJc w:val="left"/>
      <w:pPr>
        <w:ind w:left="3763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A2C2E8F"/>
    <w:multiLevelType w:val="hybridMultilevel"/>
    <w:tmpl w:val="ED14CB38"/>
    <w:lvl w:ilvl="0" w:tplc="BB9CCAB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6" w15:restartNumberingAfterBreak="0">
    <w:nsid w:val="1D743206"/>
    <w:multiLevelType w:val="hybridMultilevel"/>
    <w:tmpl w:val="53D4448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012BC"/>
    <w:multiLevelType w:val="hybridMultilevel"/>
    <w:tmpl w:val="A508D076"/>
    <w:lvl w:ilvl="0" w:tplc="7C1257F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F294E"/>
    <w:multiLevelType w:val="hybridMultilevel"/>
    <w:tmpl w:val="3114547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B106D7"/>
    <w:multiLevelType w:val="hybridMultilevel"/>
    <w:tmpl w:val="43C44B4A"/>
    <w:lvl w:ilvl="0" w:tplc="E23CDA32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B517FE"/>
    <w:multiLevelType w:val="multilevel"/>
    <w:tmpl w:val="667E6D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2" w15:restartNumberingAfterBreak="0">
    <w:nsid w:val="291963D3"/>
    <w:multiLevelType w:val="hybridMultilevel"/>
    <w:tmpl w:val="7BE0B7D6"/>
    <w:lvl w:ilvl="0" w:tplc="236AF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A72626"/>
    <w:multiLevelType w:val="hybridMultilevel"/>
    <w:tmpl w:val="B43283AC"/>
    <w:lvl w:ilvl="0" w:tplc="C33675D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2A0079AF"/>
    <w:multiLevelType w:val="hybridMultilevel"/>
    <w:tmpl w:val="C5FE2F5A"/>
    <w:lvl w:ilvl="0" w:tplc="E410D324">
      <w:start w:val="10"/>
      <w:numFmt w:val="decimal"/>
      <w:lvlText w:val="%1."/>
      <w:lvlJc w:val="left"/>
      <w:pPr>
        <w:ind w:left="735" w:hanging="375"/>
      </w:pPr>
      <w:rPr>
        <w:rFonts w:eastAsia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6" w15:restartNumberingAfterBreak="0">
    <w:nsid w:val="2D012BB5"/>
    <w:multiLevelType w:val="hybridMultilevel"/>
    <w:tmpl w:val="475021F6"/>
    <w:lvl w:ilvl="0" w:tplc="F5902B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453FAD"/>
    <w:multiLevelType w:val="hybridMultilevel"/>
    <w:tmpl w:val="D57EDF9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AC1168"/>
    <w:multiLevelType w:val="hybridMultilevel"/>
    <w:tmpl w:val="4830DB54"/>
    <w:lvl w:ilvl="0" w:tplc="FF10B8E8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31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795A7B"/>
    <w:multiLevelType w:val="hybridMultilevel"/>
    <w:tmpl w:val="90FED91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9A0F94"/>
    <w:multiLevelType w:val="hybridMultilevel"/>
    <w:tmpl w:val="69F2E192"/>
    <w:lvl w:ilvl="0" w:tplc="CCB277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384709E"/>
    <w:multiLevelType w:val="hybridMultilevel"/>
    <w:tmpl w:val="6FB611EE"/>
    <w:lvl w:ilvl="0" w:tplc="04090011">
      <w:start w:val="1"/>
      <w:numFmt w:val="decimal"/>
      <w:lvlText w:val="%1)"/>
      <w:lvlJc w:val="left"/>
      <w:pPr>
        <w:ind w:left="1778" w:hanging="360"/>
      </w:pPr>
    </w:lvl>
    <w:lvl w:ilvl="1" w:tplc="04090019" w:tentative="1">
      <w:start w:val="1"/>
      <w:numFmt w:val="lowerLetter"/>
      <w:lvlText w:val="%2."/>
      <w:lvlJc w:val="left"/>
      <w:pPr>
        <w:ind w:left="3926" w:hanging="360"/>
      </w:pPr>
    </w:lvl>
    <w:lvl w:ilvl="2" w:tplc="0409001B" w:tentative="1">
      <w:start w:val="1"/>
      <w:numFmt w:val="lowerRoman"/>
      <w:lvlText w:val="%3."/>
      <w:lvlJc w:val="right"/>
      <w:pPr>
        <w:ind w:left="4646" w:hanging="180"/>
      </w:pPr>
    </w:lvl>
    <w:lvl w:ilvl="3" w:tplc="0409000F" w:tentative="1">
      <w:start w:val="1"/>
      <w:numFmt w:val="decimal"/>
      <w:lvlText w:val="%4."/>
      <w:lvlJc w:val="left"/>
      <w:pPr>
        <w:ind w:left="5366" w:hanging="360"/>
      </w:pPr>
    </w:lvl>
    <w:lvl w:ilvl="4" w:tplc="04090019" w:tentative="1">
      <w:start w:val="1"/>
      <w:numFmt w:val="lowerLetter"/>
      <w:lvlText w:val="%5."/>
      <w:lvlJc w:val="left"/>
      <w:pPr>
        <w:ind w:left="6086" w:hanging="360"/>
      </w:pPr>
    </w:lvl>
    <w:lvl w:ilvl="5" w:tplc="0409001B" w:tentative="1">
      <w:start w:val="1"/>
      <w:numFmt w:val="lowerRoman"/>
      <w:lvlText w:val="%6."/>
      <w:lvlJc w:val="right"/>
      <w:pPr>
        <w:ind w:left="6806" w:hanging="180"/>
      </w:pPr>
    </w:lvl>
    <w:lvl w:ilvl="6" w:tplc="0409000F" w:tentative="1">
      <w:start w:val="1"/>
      <w:numFmt w:val="decimal"/>
      <w:lvlText w:val="%7."/>
      <w:lvlJc w:val="left"/>
      <w:pPr>
        <w:ind w:left="7526" w:hanging="360"/>
      </w:pPr>
    </w:lvl>
    <w:lvl w:ilvl="7" w:tplc="04090019" w:tentative="1">
      <w:start w:val="1"/>
      <w:numFmt w:val="lowerLetter"/>
      <w:lvlText w:val="%8."/>
      <w:lvlJc w:val="left"/>
      <w:pPr>
        <w:ind w:left="8246" w:hanging="360"/>
      </w:pPr>
    </w:lvl>
    <w:lvl w:ilvl="8" w:tplc="0409001B" w:tentative="1">
      <w:start w:val="1"/>
      <w:numFmt w:val="lowerRoman"/>
      <w:lvlText w:val="%9."/>
      <w:lvlJc w:val="right"/>
      <w:pPr>
        <w:ind w:left="8966" w:hanging="180"/>
      </w:pPr>
    </w:lvl>
  </w:abstractNum>
  <w:abstractNum w:abstractNumId="36" w15:restartNumberingAfterBreak="0">
    <w:nsid w:val="482C1475"/>
    <w:multiLevelType w:val="hybridMultilevel"/>
    <w:tmpl w:val="072C7398"/>
    <w:lvl w:ilvl="0" w:tplc="0580601A">
      <w:start w:val="1"/>
      <w:numFmt w:val="decimal"/>
      <w:lvlText w:val="%1."/>
      <w:lvlJc w:val="left"/>
      <w:pPr>
        <w:ind w:left="1288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008" w:hanging="360"/>
      </w:pPr>
    </w:lvl>
    <w:lvl w:ilvl="2" w:tplc="0418001B" w:tentative="1">
      <w:start w:val="1"/>
      <w:numFmt w:val="lowerRoman"/>
      <w:lvlText w:val="%3."/>
      <w:lvlJc w:val="right"/>
      <w:pPr>
        <w:ind w:left="2728" w:hanging="180"/>
      </w:pPr>
    </w:lvl>
    <w:lvl w:ilvl="3" w:tplc="0418000F" w:tentative="1">
      <w:start w:val="1"/>
      <w:numFmt w:val="decimal"/>
      <w:lvlText w:val="%4."/>
      <w:lvlJc w:val="left"/>
      <w:pPr>
        <w:ind w:left="3448" w:hanging="360"/>
      </w:pPr>
    </w:lvl>
    <w:lvl w:ilvl="4" w:tplc="04180019" w:tentative="1">
      <w:start w:val="1"/>
      <w:numFmt w:val="lowerLetter"/>
      <w:lvlText w:val="%5."/>
      <w:lvlJc w:val="left"/>
      <w:pPr>
        <w:ind w:left="4168" w:hanging="360"/>
      </w:pPr>
    </w:lvl>
    <w:lvl w:ilvl="5" w:tplc="0418001B" w:tentative="1">
      <w:start w:val="1"/>
      <w:numFmt w:val="lowerRoman"/>
      <w:lvlText w:val="%6."/>
      <w:lvlJc w:val="right"/>
      <w:pPr>
        <w:ind w:left="4888" w:hanging="180"/>
      </w:pPr>
    </w:lvl>
    <w:lvl w:ilvl="6" w:tplc="0418000F" w:tentative="1">
      <w:start w:val="1"/>
      <w:numFmt w:val="decimal"/>
      <w:lvlText w:val="%7."/>
      <w:lvlJc w:val="left"/>
      <w:pPr>
        <w:ind w:left="5608" w:hanging="360"/>
      </w:pPr>
    </w:lvl>
    <w:lvl w:ilvl="7" w:tplc="04180019" w:tentative="1">
      <w:start w:val="1"/>
      <w:numFmt w:val="lowerLetter"/>
      <w:lvlText w:val="%8."/>
      <w:lvlJc w:val="left"/>
      <w:pPr>
        <w:ind w:left="6328" w:hanging="360"/>
      </w:pPr>
    </w:lvl>
    <w:lvl w:ilvl="8" w:tplc="0418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4AEB522A"/>
    <w:multiLevelType w:val="hybridMultilevel"/>
    <w:tmpl w:val="73F265A4"/>
    <w:lvl w:ilvl="0" w:tplc="E514B354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/>
      </w:rPr>
    </w:lvl>
    <w:lvl w:ilvl="1" w:tplc="04180019" w:tentative="1">
      <w:start w:val="1"/>
      <w:numFmt w:val="lowerLetter"/>
      <w:lvlText w:val="%2."/>
      <w:lvlJc w:val="left"/>
      <w:pPr>
        <w:ind w:left="1648" w:hanging="360"/>
      </w:pPr>
    </w:lvl>
    <w:lvl w:ilvl="2" w:tplc="0418001B" w:tentative="1">
      <w:start w:val="1"/>
      <w:numFmt w:val="lowerRoman"/>
      <w:lvlText w:val="%3."/>
      <w:lvlJc w:val="right"/>
      <w:pPr>
        <w:ind w:left="2368" w:hanging="180"/>
      </w:pPr>
    </w:lvl>
    <w:lvl w:ilvl="3" w:tplc="0418000F" w:tentative="1">
      <w:start w:val="1"/>
      <w:numFmt w:val="decimal"/>
      <w:lvlText w:val="%4."/>
      <w:lvlJc w:val="left"/>
      <w:pPr>
        <w:ind w:left="3088" w:hanging="360"/>
      </w:pPr>
    </w:lvl>
    <w:lvl w:ilvl="4" w:tplc="04180019" w:tentative="1">
      <w:start w:val="1"/>
      <w:numFmt w:val="lowerLetter"/>
      <w:lvlText w:val="%5."/>
      <w:lvlJc w:val="left"/>
      <w:pPr>
        <w:ind w:left="3808" w:hanging="360"/>
      </w:pPr>
    </w:lvl>
    <w:lvl w:ilvl="5" w:tplc="0418001B" w:tentative="1">
      <w:start w:val="1"/>
      <w:numFmt w:val="lowerRoman"/>
      <w:lvlText w:val="%6."/>
      <w:lvlJc w:val="right"/>
      <w:pPr>
        <w:ind w:left="4528" w:hanging="180"/>
      </w:pPr>
    </w:lvl>
    <w:lvl w:ilvl="6" w:tplc="0418000F" w:tentative="1">
      <w:start w:val="1"/>
      <w:numFmt w:val="decimal"/>
      <w:lvlText w:val="%7."/>
      <w:lvlJc w:val="left"/>
      <w:pPr>
        <w:ind w:left="5248" w:hanging="360"/>
      </w:pPr>
    </w:lvl>
    <w:lvl w:ilvl="7" w:tplc="04180019" w:tentative="1">
      <w:start w:val="1"/>
      <w:numFmt w:val="lowerLetter"/>
      <w:lvlText w:val="%8."/>
      <w:lvlJc w:val="left"/>
      <w:pPr>
        <w:ind w:left="5968" w:hanging="360"/>
      </w:pPr>
    </w:lvl>
    <w:lvl w:ilvl="8" w:tplc="0418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4C3D77E7"/>
    <w:multiLevelType w:val="hybridMultilevel"/>
    <w:tmpl w:val="4CA4C716"/>
    <w:lvl w:ilvl="0" w:tplc="20444AA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F46FB7"/>
    <w:multiLevelType w:val="hybridMultilevel"/>
    <w:tmpl w:val="6B701D84"/>
    <w:lvl w:ilvl="0" w:tplc="C86210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6022B3"/>
    <w:multiLevelType w:val="hybridMultilevel"/>
    <w:tmpl w:val="99F4C964"/>
    <w:lvl w:ilvl="0" w:tplc="97FC0C0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40A58"/>
    <w:multiLevelType w:val="multilevel"/>
    <w:tmpl w:val="481E07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2" w15:restartNumberingAfterBreak="0">
    <w:nsid w:val="4E6D03D4"/>
    <w:multiLevelType w:val="hybridMultilevel"/>
    <w:tmpl w:val="78C8129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570BF9"/>
    <w:multiLevelType w:val="hybridMultilevel"/>
    <w:tmpl w:val="A05EDF48"/>
    <w:lvl w:ilvl="0" w:tplc="9C0E75A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07B48D7"/>
    <w:multiLevelType w:val="hybridMultilevel"/>
    <w:tmpl w:val="090C7D3A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2665CA8"/>
    <w:multiLevelType w:val="hybridMultilevel"/>
    <w:tmpl w:val="715A2E12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71663C"/>
    <w:multiLevelType w:val="hybridMultilevel"/>
    <w:tmpl w:val="8DCA251C"/>
    <w:lvl w:ilvl="0" w:tplc="0580601A">
      <w:start w:val="1"/>
      <w:numFmt w:val="decimal"/>
      <w:lvlText w:val="%1."/>
      <w:lvlJc w:val="left"/>
      <w:pPr>
        <w:ind w:left="928" w:hanging="360"/>
      </w:pPr>
      <w:rPr>
        <w:rFonts w:eastAsiaTheme="minorHAnsi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3423BD"/>
    <w:multiLevelType w:val="hybridMultilevel"/>
    <w:tmpl w:val="FD9260B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D24B5E"/>
    <w:multiLevelType w:val="hybridMultilevel"/>
    <w:tmpl w:val="9208D4B0"/>
    <w:lvl w:ilvl="0" w:tplc="FE1E6636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1C0D90"/>
    <w:multiLevelType w:val="hybridMultilevel"/>
    <w:tmpl w:val="BE020224"/>
    <w:lvl w:ilvl="0" w:tplc="99C20D38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DC36CA"/>
    <w:multiLevelType w:val="hybridMultilevel"/>
    <w:tmpl w:val="C720AF32"/>
    <w:lvl w:ilvl="0" w:tplc="BC189A8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3B29EC"/>
    <w:multiLevelType w:val="hybridMultilevel"/>
    <w:tmpl w:val="6CEACAF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D30AC4"/>
    <w:multiLevelType w:val="multilevel"/>
    <w:tmpl w:val="E9620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DB4141"/>
    <w:multiLevelType w:val="hybridMultilevel"/>
    <w:tmpl w:val="C62E46D8"/>
    <w:lvl w:ilvl="0" w:tplc="E2380CC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DD442E"/>
    <w:multiLevelType w:val="hybridMultilevel"/>
    <w:tmpl w:val="4DAE77D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73121E"/>
    <w:multiLevelType w:val="hybridMultilevel"/>
    <w:tmpl w:val="F362A61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D94190"/>
    <w:multiLevelType w:val="hybridMultilevel"/>
    <w:tmpl w:val="9C4EF20A"/>
    <w:lvl w:ilvl="0" w:tplc="1F30DB8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F636B7"/>
    <w:multiLevelType w:val="hybridMultilevel"/>
    <w:tmpl w:val="AE800CFE"/>
    <w:lvl w:ilvl="0" w:tplc="1C3ECB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6E5863C8"/>
    <w:multiLevelType w:val="hybridMultilevel"/>
    <w:tmpl w:val="3FE22092"/>
    <w:lvl w:ilvl="0" w:tplc="CB68E2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264569"/>
    <w:multiLevelType w:val="multilevel"/>
    <w:tmpl w:val="481E07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0" w15:restartNumberingAfterBreak="0">
    <w:nsid w:val="713133D9"/>
    <w:multiLevelType w:val="hybridMultilevel"/>
    <w:tmpl w:val="9ED041AA"/>
    <w:lvl w:ilvl="0" w:tplc="8C60BB4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0A0D18"/>
    <w:multiLevelType w:val="hybridMultilevel"/>
    <w:tmpl w:val="3E1E4E6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61097A"/>
    <w:multiLevelType w:val="hybridMultilevel"/>
    <w:tmpl w:val="CAA241EA"/>
    <w:lvl w:ilvl="0" w:tplc="058060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6C3735"/>
    <w:multiLevelType w:val="hybridMultilevel"/>
    <w:tmpl w:val="9878B7A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4E1852"/>
    <w:multiLevelType w:val="hybridMultilevel"/>
    <w:tmpl w:val="6E589534"/>
    <w:lvl w:ilvl="0" w:tplc="A1C6B0D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8756976"/>
    <w:multiLevelType w:val="hybridMultilevel"/>
    <w:tmpl w:val="2FB80244"/>
    <w:lvl w:ilvl="0" w:tplc="F86AA32A">
      <w:start w:val="1"/>
      <w:numFmt w:val="decimal"/>
      <w:lvlText w:val="%1."/>
      <w:lvlJc w:val="center"/>
      <w:pPr>
        <w:ind w:left="502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8C6B9F"/>
    <w:multiLevelType w:val="hybridMultilevel"/>
    <w:tmpl w:val="4B741AA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A11303"/>
    <w:multiLevelType w:val="hybridMultilevel"/>
    <w:tmpl w:val="DEF2AEF2"/>
    <w:lvl w:ilvl="0" w:tplc="1E8664D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2149" w:hanging="360"/>
      </w:pPr>
    </w:lvl>
    <w:lvl w:ilvl="2" w:tplc="0418001B" w:tentative="1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7B38688E"/>
    <w:multiLevelType w:val="hybridMultilevel"/>
    <w:tmpl w:val="DECE0A3A"/>
    <w:lvl w:ilvl="0" w:tplc="08C85CB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2A54CB"/>
    <w:multiLevelType w:val="hybridMultilevel"/>
    <w:tmpl w:val="E29C02F6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640907">
    <w:abstractNumId w:val="14"/>
  </w:num>
  <w:num w:numId="2" w16cid:durableId="655691999">
    <w:abstractNumId w:val="15"/>
  </w:num>
  <w:num w:numId="3" w16cid:durableId="1007632165">
    <w:abstractNumId w:val="30"/>
  </w:num>
  <w:num w:numId="4" w16cid:durableId="1120605774">
    <w:abstractNumId w:val="52"/>
  </w:num>
  <w:num w:numId="5" w16cid:durableId="240721388">
    <w:abstractNumId w:val="44"/>
  </w:num>
  <w:num w:numId="6" w16cid:durableId="295062812">
    <w:abstractNumId w:val="39"/>
  </w:num>
  <w:num w:numId="7" w16cid:durableId="565606900">
    <w:abstractNumId w:val="31"/>
  </w:num>
  <w:num w:numId="8" w16cid:durableId="367873623">
    <w:abstractNumId w:val="50"/>
  </w:num>
  <w:num w:numId="9" w16cid:durableId="990596040">
    <w:abstractNumId w:val="23"/>
  </w:num>
  <w:num w:numId="10" w16cid:durableId="351617503">
    <w:abstractNumId w:val="35"/>
  </w:num>
  <w:num w:numId="11" w16cid:durableId="126509649">
    <w:abstractNumId w:val="41"/>
  </w:num>
  <w:num w:numId="12" w16cid:durableId="2012754134">
    <w:abstractNumId w:val="4"/>
  </w:num>
  <w:num w:numId="13" w16cid:durableId="346491973">
    <w:abstractNumId w:val="43"/>
  </w:num>
  <w:num w:numId="14" w16cid:durableId="1481071918">
    <w:abstractNumId w:val="2"/>
  </w:num>
  <w:num w:numId="15" w16cid:durableId="1869104233">
    <w:abstractNumId w:val="6"/>
  </w:num>
  <w:num w:numId="16" w16cid:durableId="687803468">
    <w:abstractNumId w:val="27"/>
  </w:num>
  <w:num w:numId="17" w16cid:durableId="1248076957">
    <w:abstractNumId w:val="10"/>
  </w:num>
  <w:num w:numId="18" w16cid:durableId="373700641">
    <w:abstractNumId w:val="25"/>
  </w:num>
  <w:num w:numId="19" w16cid:durableId="787701300">
    <w:abstractNumId w:val="58"/>
  </w:num>
  <w:num w:numId="20" w16cid:durableId="194971948">
    <w:abstractNumId w:val="13"/>
  </w:num>
  <w:num w:numId="21" w16cid:durableId="1319723542">
    <w:abstractNumId w:val="9"/>
  </w:num>
  <w:num w:numId="22" w16cid:durableId="620302913">
    <w:abstractNumId w:val="12"/>
  </w:num>
  <w:num w:numId="23" w16cid:durableId="822745678">
    <w:abstractNumId w:val="67"/>
  </w:num>
  <w:num w:numId="24" w16cid:durableId="820927833">
    <w:abstractNumId w:val="37"/>
  </w:num>
  <w:num w:numId="25" w16cid:durableId="258564567">
    <w:abstractNumId w:val="60"/>
  </w:num>
  <w:num w:numId="26" w16cid:durableId="1116482537">
    <w:abstractNumId w:val="62"/>
  </w:num>
  <w:num w:numId="27" w16cid:durableId="984968984">
    <w:abstractNumId w:val="1"/>
  </w:num>
  <w:num w:numId="28" w16cid:durableId="1737238033">
    <w:abstractNumId w:val="40"/>
  </w:num>
  <w:num w:numId="29" w16cid:durableId="769089223">
    <w:abstractNumId w:val="22"/>
  </w:num>
  <w:num w:numId="30" w16cid:durableId="1368411712">
    <w:abstractNumId w:val="34"/>
  </w:num>
  <w:num w:numId="31" w16cid:durableId="394939646">
    <w:abstractNumId w:val="69"/>
  </w:num>
  <w:num w:numId="32" w16cid:durableId="1244028504">
    <w:abstractNumId w:val="45"/>
  </w:num>
  <w:num w:numId="33" w16cid:durableId="447241978">
    <w:abstractNumId w:val="5"/>
  </w:num>
  <w:num w:numId="34" w16cid:durableId="893353965">
    <w:abstractNumId w:val="47"/>
  </w:num>
  <w:num w:numId="35" w16cid:durableId="1155029658">
    <w:abstractNumId w:val="66"/>
  </w:num>
  <w:num w:numId="36" w16cid:durableId="2046127022">
    <w:abstractNumId w:val="51"/>
  </w:num>
  <w:num w:numId="37" w16cid:durableId="309988108">
    <w:abstractNumId w:val="16"/>
  </w:num>
  <w:num w:numId="38" w16cid:durableId="135146990">
    <w:abstractNumId w:val="20"/>
  </w:num>
  <w:num w:numId="39" w16cid:durableId="2084401706">
    <w:abstractNumId w:val="7"/>
  </w:num>
  <w:num w:numId="40" w16cid:durableId="115562613">
    <w:abstractNumId w:val="11"/>
  </w:num>
  <w:num w:numId="41" w16cid:durableId="1399983882">
    <w:abstractNumId w:val="18"/>
  </w:num>
  <w:num w:numId="42" w16cid:durableId="1003708142">
    <w:abstractNumId w:val="17"/>
  </w:num>
  <w:num w:numId="43" w16cid:durableId="1833833638">
    <w:abstractNumId w:val="53"/>
  </w:num>
  <w:num w:numId="44" w16cid:durableId="869684591">
    <w:abstractNumId w:val="57"/>
  </w:num>
  <w:num w:numId="45" w16cid:durableId="1797530389">
    <w:abstractNumId w:val="68"/>
  </w:num>
  <w:num w:numId="46" w16cid:durableId="341131476">
    <w:abstractNumId w:val="54"/>
  </w:num>
  <w:num w:numId="47" w16cid:durableId="1443646687">
    <w:abstractNumId w:val="28"/>
  </w:num>
  <w:num w:numId="48" w16cid:durableId="410389623">
    <w:abstractNumId w:val="49"/>
  </w:num>
  <w:num w:numId="49" w16cid:durableId="1130632537">
    <w:abstractNumId w:val="29"/>
  </w:num>
  <w:num w:numId="50" w16cid:durableId="68701662">
    <w:abstractNumId w:val="26"/>
  </w:num>
  <w:num w:numId="51" w16cid:durableId="155078053">
    <w:abstractNumId w:val="38"/>
  </w:num>
  <w:num w:numId="52" w16cid:durableId="69741601">
    <w:abstractNumId w:val="63"/>
  </w:num>
  <w:num w:numId="53" w16cid:durableId="1162938206">
    <w:abstractNumId w:val="61"/>
  </w:num>
  <w:num w:numId="54" w16cid:durableId="1871912620">
    <w:abstractNumId w:val="64"/>
  </w:num>
  <w:num w:numId="55" w16cid:durableId="1346514211">
    <w:abstractNumId w:val="48"/>
  </w:num>
  <w:num w:numId="56" w16cid:durableId="1265962983">
    <w:abstractNumId w:val="55"/>
  </w:num>
  <w:num w:numId="57" w16cid:durableId="1714497423">
    <w:abstractNumId w:val="8"/>
  </w:num>
  <w:num w:numId="58" w16cid:durableId="1097602178">
    <w:abstractNumId w:val="0"/>
  </w:num>
  <w:num w:numId="59" w16cid:durableId="284240648">
    <w:abstractNumId w:val="42"/>
  </w:num>
  <w:num w:numId="60" w16cid:durableId="501819234">
    <w:abstractNumId w:val="32"/>
  </w:num>
  <w:num w:numId="61" w16cid:durableId="2068912236">
    <w:abstractNumId w:val="33"/>
  </w:num>
  <w:num w:numId="62" w16cid:durableId="1799638381">
    <w:abstractNumId w:val="3"/>
  </w:num>
  <w:num w:numId="63" w16cid:durableId="796460162">
    <w:abstractNumId w:val="56"/>
  </w:num>
  <w:num w:numId="64" w16cid:durableId="302542517">
    <w:abstractNumId w:val="46"/>
  </w:num>
  <w:num w:numId="65" w16cid:durableId="426342112">
    <w:abstractNumId w:val="36"/>
  </w:num>
  <w:num w:numId="66" w16cid:durableId="1190492707">
    <w:abstractNumId w:val="65"/>
  </w:num>
  <w:num w:numId="67" w16cid:durableId="1356030494">
    <w:abstractNumId w:val="19"/>
  </w:num>
  <w:num w:numId="68" w16cid:durableId="838080903">
    <w:abstractNumId w:val="24"/>
  </w:num>
  <w:num w:numId="69" w16cid:durableId="1886789566">
    <w:abstractNumId w:val="21"/>
  </w:num>
  <w:num w:numId="70" w16cid:durableId="18162556">
    <w:abstractNumId w:val="59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552"/>
    <w:rsid w:val="00000BD6"/>
    <w:rsid w:val="0000154A"/>
    <w:rsid w:val="00001663"/>
    <w:rsid w:val="00002B41"/>
    <w:rsid w:val="000030CB"/>
    <w:rsid w:val="000036F2"/>
    <w:rsid w:val="00004D15"/>
    <w:rsid w:val="000058F7"/>
    <w:rsid w:val="0000596A"/>
    <w:rsid w:val="00005AF0"/>
    <w:rsid w:val="00006DCC"/>
    <w:rsid w:val="0000793B"/>
    <w:rsid w:val="00007E8A"/>
    <w:rsid w:val="00010AB1"/>
    <w:rsid w:val="00011751"/>
    <w:rsid w:val="0001180D"/>
    <w:rsid w:val="0001185E"/>
    <w:rsid w:val="00011BBB"/>
    <w:rsid w:val="00011FE5"/>
    <w:rsid w:val="000128CD"/>
    <w:rsid w:val="00012C7A"/>
    <w:rsid w:val="0001362F"/>
    <w:rsid w:val="00020B83"/>
    <w:rsid w:val="00020E1E"/>
    <w:rsid w:val="000217DC"/>
    <w:rsid w:val="000220AC"/>
    <w:rsid w:val="00022385"/>
    <w:rsid w:val="000224DF"/>
    <w:rsid w:val="000231DA"/>
    <w:rsid w:val="0002379F"/>
    <w:rsid w:val="00025B69"/>
    <w:rsid w:val="00027C12"/>
    <w:rsid w:val="00030241"/>
    <w:rsid w:val="00030453"/>
    <w:rsid w:val="00031197"/>
    <w:rsid w:val="000325B9"/>
    <w:rsid w:val="00034033"/>
    <w:rsid w:val="000342CB"/>
    <w:rsid w:val="0003455D"/>
    <w:rsid w:val="00035BA8"/>
    <w:rsid w:val="0003657A"/>
    <w:rsid w:val="00040927"/>
    <w:rsid w:val="00042396"/>
    <w:rsid w:val="0004584E"/>
    <w:rsid w:val="00046CC0"/>
    <w:rsid w:val="00052AE3"/>
    <w:rsid w:val="00052F21"/>
    <w:rsid w:val="000537F1"/>
    <w:rsid w:val="00053B4F"/>
    <w:rsid w:val="000540C9"/>
    <w:rsid w:val="0005454A"/>
    <w:rsid w:val="000554F3"/>
    <w:rsid w:val="00055EE1"/>
    <w:rsid w:val="00056742"/>
    <w:rsid w:val="0005722B"/>
    <w:rsid w:val="000605C7"/>
    <w:rsid w:val="00060B30"/>
    <w:rsid w:val="00061E49"/>
    <w:rsid w:val="00062E46"/>
    <w:rsid w:val="00063D52"/>
    <w:rsid w:val="000655B1"/>
    <w:rsid w:val="00065652"/>
    <w:rsid w:val="000657F8"/>
    <w:rsid w:val="00065909"/>
    <w:rsid w:val="000667C3"/>
    <w:rsid w:val="00066B6D"/>
    <w:rsid w:val="00067F2F"/>
    <w:rsid w:val="00072142"/>
    <w:rsid w:val="00072A72"/>
    <w:rsid w:val="0007610C"/>
    <w:rsid w:val="000762FE"/>
    <w:rsid w:val="00081514"/>
    <w:rsid w:val="00082122"/>
    <w:rsid w:val="00084391"/>
    <w:rsid w:val="00086CC4"/>
    <w:rsid w:val="00086D69"/>
    <w:rsid w:val="00086FC0"/>
    <w:rsid w:val="000902FB"/>
    <w:rsid w:val="000907B9"/>
    <w:rsid w:val="00092295"/>
    <w:rsid w:val="0009289B"/>
    <w:rsid w:val="00093593"/>
    <w:rsid w:val="000942A6"/>
    <w:rsid w:val="000943EC"/>
    <w:rsid w:val="000949CB"/>
    <w:rsid w:val="00094A0F"/>
    <w:rsid w:val="00095114"/>
    <w:rsid w:val="0009514A"/>
    <w:rsid w:val="000A005E"/>
    <w:rsid w:val="000A0100"/>
    <w:rsid w:val="000A06DF"/>
    <w:rsid w:val="000A0D60"/>
    <w:rsid w:val="000A1A81"/>
    <w:rsid w:val="000A3057"/>
    <w:rsid w:val="000A3240"/>
    <w:rsid w:val="000A3F8D"/>
    <w:rsid w:val="000A4AC8"/>
    <w:rsid w:val="000A5267"/>
    <w:rsid w:val="000A6016"/>
    <w:rsid w:val="000A618B"/>
    <w:rsid w:val="000A6920"/>
    <w:rsid w:val="000A6AD8"/>
    <w:rsid w:val="000B0907"/>
    <w:rsid w:val="000B1B61"/>
    <w:rsid w:val="000B3146"/>
    <w:rsid w:val="000B4C4C"/>
    <w:rsid w:val="000B51EB"/>
    <w:rsid w:val="000B59AA"/>
    <w:rsid w:val="000B5FB2"/>
    <w:rsid w:val="000B6000"/>
    <w:rsid w:val="000B6AB6"/>
    <w:rsid w:val="000B711E"/>
    <w:rsid w:val="000B71D3"/>
    <w:rsid w:val="000B7C4B"/>
    <w:rsid w:val="000C173A"/>
    <w:rsid w:val="000C2547"/>
    <w:rsid w:val="000C2C43"/>
    <w:rsid w:val="000C3983"/>
    <w:rsid w:val="000C3E90"/>
    <w:rsid w:val="000C4F2E"/>
    <w:rsid w:val="000C5270"/>
    <w:rsid w:val="000C62B9"/>
    <w:rsid w:val="000C6780"/>
    <w:rsid w:val="000C708C"/>
    <w:rsid w:val="000C7B65"/>
    <w:rsid w:val="000C7D3E"/>
    <w:rsid w:val="000D0C10"/>
    <w:rsid w:val="000D122F"/>
    <w:rsid w:val="000D1305"/>
    <w:rsid w:val="000D1D51"/>
    <w:rsid w:val="000D6F80"/>
    <w:rsid w:val="000E13EB"/>
    <w:rsid w:val="000E16D2"/>
    <w:rsid w:val="000E2CCD"/>
    <w:rsid w:val="000E303D"/>
    <w:rsid w:val="000E3EAA"/>
    <w:rsid w:val="000E3FEA"/>
    <w:rsid w:val="000E4C5A"/>
    <w:rsid w:val="000E4CA9"/>
    <w:rsid w:val="000E6D23"/>
    <w:rsid w:val="000F0751"/>
    <w:rsid w:val="000F2186"/>
    <w:rsid w:val="000F3B45"/>
    <w:rsid w:val="000F6489"/>
    <w:rsid w:val="000F7216"/>
    <w:rsid w:val="00100204"/>
    <w:rsid w:val="001015FA"/>
    <w:rsid w:val="0010194E"/>
    <w:rsid w:val="001031C7"/>
    <w:rsid w:val="00105080"/>
    <w:rsid w:val="001055FB"/>
    <w:rsid w:val="00105790"/>
    <w:rsid w:val="00105F10"/>
    <w:rsid w:val="001065F3"/>
    <w:rsid w:val="001074F2"/>
    <w:rsid w:val="0010772F"/>
    <w:rsid w:val="001101B6"/>
    <w:rsid w:val="001103ED"/>
    <w:rsid w:val="00111427"/>
    <w:rsid w:val="0011519B"/>
    <w:rsid w:val="00115D9C"/>
    <w:rsid w:val="00116080"/>
    <w:rsid w:val="0011648C"/>
    <w:rsid w:val="00116C7F"/>
    <w:rsid w:val="00116C86"/>
    <w:rsid w:val="00117310"/>
    <w:rsid w:val="00117675"/>
    <w:rsid w:val="0011779F"/>
    <w:rsid w:val="00117FD5"/>
    <w:rsid w:val="00120CB8"/>
    <w:rsid w:val="00120E6F"/>
    <w:rsid w:val="00121DBF"/>
    <w:rsid w:val="001221F0"/>
    <w:rsid w:val="001229D1"/>
    <w:rsid w:val="00122EE7"/>
    <w:rsid w:val="00123950"/>
    <w:rsid w:val="00127266"/>
    <w:rsid w:val="0012739E"/>
    <w:rsid w:val="001277B9"/>
    <w:rsid w:val="00127B89"/>
    <w:rsid w:val="00130E20"/>
    <w:rsid w:val="00131090"/>
    <w:rsid w:val="001315CE"/>
    <w:rsid w:val="00132077"/>
    <w:rsid w:val="00132695"/>
    <w:rsid w:val="0013400A"/>
    <w:rsid w:val="001358DC"/>
    <w:rsid w:val="001365C0"/>
    <w:rsid w:val="00136982"/>
    <w:rsid w:val="00137DE9"/>
    <w:rsid w:val="001406B0"/>
    <w:rsid w:val="00140801"/>
    <w:rsid w:val="00142C3F"/>
    <w:rsid w:val="00143A80"/>
    <w:rsid w:val="001453DA"/>
    <w:rsid w:val="00147616"/>
    <w:rsid w:val="00147EAB"/>
    <w:rsid w:val="00150035"/>
    <w:rsid w:val="001517E9"/>
    <w:rsid w:val="00152577"/>
    <w:rsid w:val="00152887"/>
    <w:rsid w:val="00153200"/>
    <w:rsid w:val="0015579C"/>
    <w:rsid w:val="00155A89"/>
    <w:rsid w:val="00155DA5"/>
    <w:rsid w:val="00156EED"/>
    <w:rsid w:val="00157C8B"/>
    <w:rsid w:val="00160239"/>
    <w:rsid w:val="00161C50"/>
    <w:rsid w:val="00161D5E"/>
    <w:rsid w:val="00161FE7"/>
    <w:rsid w:val="001623A8"/>
    <w:rsid w:val="00162ED2"/>
    <w:rsid w:val="001630E0"/>
    <w:rsid w:val="00163834"/>
    <w:rsid w:val="0016391E"/>
    <w:rsid w:val="00164804"/>
    <w:rsid w:val="0016498E"/>
    <w:rsid w:val="00166CAF"/>
    <w:rsid w:val="001700B8"/>
    <w:rsid w:val="001704C7"/>
    <w:rsid w:val="00170615"/>
    <w:rsid w:val="00172C87"/>
    <w:rsid w:val="00172D72"/>
    <w:rsid w:val="001730A1"/>
    <w:rsid w:val="0017336C"/>
    <w:rsid w:val="00173863"/>
    <w:rsid w:val="0017447F"/>
    <w:rsid w:val="0017490E"/>
    <w:rsid w:val="00174CA4"/>
    <w:rsid w:val="00175A11"/>
    <w:rsid w:val="00175C32"/>
    <w:rsid w:val="00176C68"/>
    <w:rsid w:val="00176EF7"/>
    <w:rsid w:val="001770CD"/>
    <w:rsid w:val="00177124"/>
    <w:rsid w:val="0017738C"/>
    <w:rsid w:val="001801B9"/>
    <w:rsid w:val="00181B52"/>
    <w:rsid w:val="00181F65"/>
    <w:rsid w:val="00182BF8"/>
    <w:rsid w:val="001830BB"/>
    <w:rsid w:val="0018329D"/>
    <w:rsid w:val="001859AF"/>
    <w:rsid w:val="001861C4"/>
    <w:rsid w:val="00186D0B"/>
    <w:rsid w:val="0018712F"/>
    <w:rsid w:val="00187806"/>
    <w:rsid w:val="00190458"/>
    <w:rsid w:val="001931A1"/>
    <w:rsid w:val="00193465"/>
    <w:rsid w:val="00193F2E"/>
    <w:rsid w:val="0019411E"/>
    <w:rsid w:val="001941D8"/>
    <w:rsid w:val="001944B5"/>
    <w:rsid w:val="0019479C"/>
    <w:rsid w:val="00194E47"/>
    <w:rsid w:val="001960D3"/>
    <w:rsid w:val="0019758A"/>
    <w:rsid w:val="00197F36"/>
    <w:rsid w:val="001A140C"/>
    <w:rsid w:val="001A1515"/>
    <w:rsid w:val="001A1E1F"/>
    <w:rsid w:val="001A1FEC"/>
    <w:rsid w:val="001A3226"/>
    <w:rsid w:val="001A3953"/>
    <w:rsid w:val="001A3C60"/>
    <w:rsid w:val="001A446B"/>
    <w:rsid w:val="001A4A7F"/>
    <w:rsid w:val="001A5521"/>
    <w:rsid w:val="001A5D19"/>
    <w:rsid w:val="001A6D7A"/>
    <w:rsid w:val="001A77C6"/>
    <w:rsid w:val="001B00B7"/>
    <w:rsid w:val="001B105B"/>
    <w:rsid w:val="001B15E3"/>
    <w:rsid w:val="001B17B2"/>
    <w:rsid w:val="001B1E0F"/>
    <w:rsid w:val="001B28E8"/>
    <w:rsid w:val="001B2C19"/>
    <w:rsid w:val="001B304E"/>
    <w:rsid w:val="001B49B5"/>
    <w:rsid w:val="001B4ACF"/>
    <w:rsid w:val="001B5018"/>
    <w:rsid w:val="001B5F70"/>
    <w:rsid w:val="001B6659"/>
    <w:rsid w:val="001B7C63"/>
    <w:rsid w:val="001B7CD5"/>
    <w:rsid w:val="001C2386"/>
    <w:rsid w:val="001C24FC"/>
    <w:rsid w:val="001C2B40"/>
    <w:rsid w:val="001C4418"/>
    <w:rsid w:val="001C5D9D"/>
    <w:rsid w:val="001C7E1A"/>
    <w:rsid w:val="001D1387"/>
    <w:rsid w:val="001D4D0E"/>
    <w:rsid w:val="001D5301"/>
    <w:rsid w:val="001D53C7"/>
    <w:rsid w:val="001D61B6"/>
    <w:rsid w:val="001D6486"/>
    <w:rsid w:val="001D6D44"/>
    <w:rsid w:val="001D76B3"/>
    <w:rsid w:val="001D7A20"/>
    <w:rsid w:val="001E06DD"/>
    <w:rsid w:val="001E0C29"/>
    <w:rsid w:val="001E3A04"/>
    <w:rsid w:val="001E4206"/>
    <w:rsid w:val="001E4AB4"/>
    <w:rsid w:val="001E56E7"/>
    <w:rsid w:val="001E69B3"/>
    <w:rsid w:val="001E6C07"/>
    <w:rsid w:val="001E71A4"/>
    <w:rsid w:val="001F38D1"/>
    <w:rsid w:val="001F5193"/>
    <w:rsid w:val="001F59C1"/>
    <w:rsid w:val="001F656C"/>
    <w:rsid w:val="001F699C"/>
    <w:rsid w:val="001F71CE"/>
    <w:rsid w:val="001F7A59"/>
    <w:rsid w:val="00200513"/>
    <w:rsid w:val="00200B30"/>
    <w:rsid w:val="00200DF8"/>
    <w:rsid w:val="00201A1E"/>
    <w:rsid w:val="00202714"/>
    <w:rsid w:val="00202E9E"/>
    <w:rsid w:val="002038BB"/>
    <w:rsid w:val="00203F42"/>
    <w:rsid w:val="00204489"/>
    <w:rsid w:val="00204716"/>
    <w:rsid w:val="00204AB7"/>
    <w:rsid w:val="00205C28"/>
    <w:rsid w:val="00206035"/>
    <w:rsid w:val="0020611C"/>
    <w:rsid w:val="00206A9E"/>
    <w:rsid w:val="002074DD"/>
    <w:rsid w:val="002106FB"/>
    <w:rsid w:val="002107D7"/>
    <w:rsid w:val="00210D2C"/>
    <w:rsid w:val="00211060"/>
    <w:rsid w:val="00211286"/>
    <w:rsid w:val="002119B4"/>
    <w:rsid w:val="00211BF6"/>
    <w:rsid w:val="00211F5B"/>
    <w:rsid w:val="0021296D"/>
    <w:rsid w:val="002137AF"/>
    <w:rsid w:val="00213C8B"/>
    <w:rsid w:val="0021438F"/>
    <w:rsid w:val="0021618F"/>
    <w:rsid w:val="00220114"/>
    <w:rsid w:val="00220E85"/>
    <w:rsid w:val="00222119"/>
    <w:rsid w:val="00222476"/>
    <w:rsid w:val="00222989"/>
    <w:rsid w:val="002231DD"/>
    <w:rsid w:val="00223458"/>
    <w:rsid w:val="00223E8D"/>
    <w:rsid w:val="00224723"/>
    <w:rsid w:val="00225003"/>
    <w:rsid w:val="00225E1A"/>
    <w:rsid w:val="002277D4"/>
    <w:rsid w:val="0022790B"/>
    <w:rsid w:val="002302FF"/>
    <w:rsid w:val="00230ABA"/>
    <w:rsid w:val="00233B9B"/>
    <w:rsid w:val="002352E2"/>
    <w:rsid w:val="0023546F"/>
    <w:rsid w:val="0023635F"/>
    <w:rsid w:val="00237106"/>
    <w:rsid w:val="002374CF"/>
    <w:rsid w:val="00237900"/>
    <w:rsid w:val="00240FD2"/>
    <w:rsid w:val="00241CB3"/>
    <w:rsid w:val="00241FAE"/>
    <w:rsid w:val="002433B4"/>
    <w:rsid w:val="0024393D"/>
    <w:rsid w:val="00243A51"/>
    <w:rsid w:val="00243EEE"/>
    <w:rsid w:val="002458D8"/>
    <w:rsid w:val="002466B7"/>
    <w:rsid w:val="002470C4"/>
    <w:rsid w:val="00247B46"/>
    <w:rsid w:val="002515C2"/>
    <w:rsid w:val="00251D49"/>
    <w:rsid w:val="002528F7"/>
    <w:rsid w:val="00256820"/>
    <w:rsid w:val="002577FB"/>
    <w:rsid w:val="002579E2"/>
    <w:rsid w:val="0026115C"/>
    <w:rsid w:val="00261F89"/>
    <w:rsid w:val="00264FBC"/>
    <w:rsid w:val="00267387"/>
    <w:rsid w:val="00267E33"/>
    <w:rsid w:val="00270C25"/>
    <w:rsid w:val="0027176A"/>
    <w:rsid w:val="00272967"/>
    <w:rsid w:val="0027332F"/>
    <w:rsid w:val="002742C7"/>
    <w:rsid w:val="00274790"/>
    <w:rsid w:val="00276546"/>
    <w:rsid w:val="002771BA"/>
    <w:rsid w:val="002773D5"/>
    <w:rsid w:val="00277B3A"/>
    <w:rsid w:val="002816F8"/>
    <w:rsid w:val="00281B53"/>
    <w:rsid w:val="002833A4"/>
    <w:rsid w:val="00284005"/>
    <w:rsid w:val="0028415E"/>
    <w:rsid w:val="0028535E"/>
    <w:rsid w:val="0028698E"/>
    <w:rsid w:val="002869F6"/>
    <w:rsid w:val="00287B52"/>
    <w:rsid w:val="0029005B"/>
    <w:rsid w:val="0029013B"/>
    <w:rsid w:val="00291296"/>
    <w:rsid w:val="00291443"/>
    <w:rsid w:val="00291621"/>
    <w:rsid w:val="002930C8"/>
    <w:rsid w:val="00297504"/>
    <w:rsid w:val="00297A53"/>
    <w:rsid w:val="002A33D1"/>
    <w:rsid w:val="002A363E"/>
    <w:rsid w:val="002A428A"/>
    <w:rsid w:val="002A4B06"/>
    <w:rsid w:val="002A527D"/>
    <w:rsid w:val="002A55A0"/>
    <w:rsid w:val="002A5667"/>
    <w:rsid w:val="002A5922"/>
    <w:rsid w:val="002A6559"/>
    <w:rsid w:val="002A66C1"/>
    <w:rsid w:val="002A7348"/>
    <w:rsid w:val="002A7EC1"/>
    <w:rsid w:val="002B0299"/>
    <w:rsid w:val="002B1494"/>
    <w:rsid w:val="002B2D27"/>
    <w:rsid w:val="002B3BA4"/>
    <w:rsid w:val="002B49FF"/>
    <w:rsid w:val="002B5954"/>
    <w:rsid w:val="002B5FB6"/>
    <w:rsid w:val="002B78BD"/>
    <w:rsid w:val="002B7DA1"/>
    <w:rsid w:val="002C0A87"/>
    <w:rsid w:val="002C1A9A"/>
    <w:rsid w:val="002C2342"/>
    <w:rsid w:val="002C3575"/>
    <w:rsid w:val="002C4B41"/>
    <w:rsid w:val="002C510F"/>
    <w:rsid w:val="002C560F"/>
    <w:rsid w:val="002C5DB8"/>
    <w:rsid w:val="002C61DB"/>
    <w:rsid w:val="002C6E11"/>
    <w:rsid w:val="002C70D8"/>
    <w:rsid w:val="002C7AC1"/>
    <w:rsid w:val="002D22D0"/>
    <w:rsid w:val="002D2B99"/>
    <w:rsid w:val="002D3929"/>
    <w:rsid w:val="002D3A6C"/>
    <w:rsid w:val="002D4EAE"/>
    <w:rsid w:val="002D54EC"/>
    <w:rsid w:val="002D5AB8"/>
    <w:rsid w:val="002D5DC4"/>
    <w:rsid w:val="002D6A23"/>
    <w:rsid w:val="002D787E"/>
    <w:rsid w:val="002E055E"/>
    <w:rsid w:val="002E0677"/>
    <w:rsid w:val="002E0BC0"/>
    <w:rsid w:val="002E18B8"/>
    <w:rsid w:val="002E218D"/>
    <w:rsid w:val="002E2A9E"/>
    <w:rsid w:val="002E3812"/>
    <w:rsid w:val="002E49BC"/>
    <w:rsid w:val="002E5B13"/>
    <w:rsid w:val="002E5D41"/>
    <w:rsid w:val="002E5FC3"/>
    <w:rsid w:val="002E6537"/>
    <w:rsid w:val="002E6756"/>
    <w:rsid w:val="002E7216"/>
    <w:rsid w:val="002E7E93"/>
    <w:rsid w:val="002F0B65"/>
    <w:rsid w:val="002F18E6"/>
    <w:rsid w:val="002F27F5"/>
    <w:rsid w:val="002F4CCF"/>
    <w:rsid w:val="002F4D8F"/>
    <w:rsid w:val="002F5A41"/>
    <w:rsid w:val="002F5AD7"/>
    <w:rsid w:val="002F6239"/>
    <w:rsid w:val="00300803"/>
    <w:rsid w:val="00300CE4"/>
    <w:rsid w:val="00300D3D"/>
    <w:rsid w:val="003031A0"/>
    <w:rsid w:val="0030354D"/>
    <w:rsid w:val="003039FA"/>
    <w:rsid w:val="00304F02"/>
    <w:rsid w:val="003051B0"/>
    <w:rsid w:val="00306287"/>
    <w:rsid w:val="0030678A"/>
    <w:rsid w:val="003073B0"/>
    <w:rsid w:val="003074CF"/>
    <w:rsid w:val="00307986"/>
    <w:rsid w:val="003102A5"/>
    <w:rsid w:val="00310AC3"/>
    <w:rsid w:val="00312730"/>
    <w:rsid w:val="003129A0"/>
    <w:rsid w:val="003139D5"/>
    <w:rsid w:val="00313D64"/>
    <w:rsid w:val="00314AF7"/>
    <w:rsid w:val="003154C7"/>
    <w:rsid w:val="003157A7"/>
    <w:rsid w:val="003157C5"/>
    <w:rsid w:val="00315913"/>
    <w:rsid w:val="00315969"/>
    <w:rsid w:val="0031619B"/>
    <w:rsid w:val="00316B13"/>
    <w:rsid w:val="00316C42"/>
    <w:rsid w:val="0031728F"/>
    <w:rsid w:val="003172C0"/>
    <w:rsid w:val="003208EE"/>
    <w:rsid w:val="00321961"/>
    <w:rsid w:val="00321FC5"/>
    <w:rsid w:val="00322B8C"/>
    <w:rsid w:val="003238B6"/>
    <w:rsid w:val="00324C46"/>
    <w:rsid w:val="00326059"/>
    <w:rsid w:val="0032626B"/>
    <w:rsid w:val="00326932"/>
    <w:rsid w:val="00327BFE"/>
    <w:rsid w:val="003303A8"/>
    <w:rsid w:val="003305DA"/>
    <w:rsid w:val="00330DA6"/>
    <w:rsid w:val="00332DEB"/>
    <w:rsid w:val="003331BF"/>
    <w:rsid w:val="00333B66"/>
    <w:rsid w:val="003342C6"/>
    <w:rsid w:val="003342FD"/>
    <w:rsid w:val="003344E5"/>
    <w:rsid w:val="00334AC3"/>
    <w:rsid w:val="00336757"/>
    <w:rsid w:val="00337B47"/>
    <w:rsid w:val="003402BA"/>
    <w:rsid w:val="003410AC"/>
    <w:rsid w:val="003437F5"/>
    <w:rsid w:val="00343990"/>
    <w:rsid w:val="00343B6C"/>
    <w:rsid w:val="00343EE4"/>
    <w:rsid w:val="00344098"/>
    <w:rsid w:val="00344467"/>
    <w:rsid w:val="00344E03"/>
    <w:rsid w:val="00344FCE"/>
    <w:rsid w:val="00345876"/>
    <w:rsid w:val="00345F75"/>
    <w:rsid w:val="003465A0"/>
    <w:rsid w:val="00347D89"/>
    <w:rsid w:val="00347DC1"/>
    <w:rsid w:val="00350242"/>
    <w:rsid w:val="00350662"/>
    <w:rsid w:val="00352C02"/>
    <w:rsid w:val="00352CD5"/>
    <w:rsid w:val="00353209"/>
    <w:rsid w:val="00355B7F"/>
    <w:rsid w:val="0035611A"/>
    <w:rsid w:val="003564C3"/>
    <w:rsid w:val="00357AE8"/>
    <w:rsid w:val="00357F41"/>
    <w:rsid w:val="00360445"/>
    <w:rsid w:val="00360DE8"/>
    <w:rsid w:val="00361FE4"/>
    <w:rsid w:val="0036262B"/>
    <w:rsid w:val="0036340B"/>
    <w:rsid w:val="0036373B"/>
    <w:rsid w:val="00363880"/>
    <w:rsid w:val="00363C5F"/>
    <w:rsid w:val="00363E67"/>
    <w:rsid w:val="00364BC8"/>
    <w:rsid w:val="00366C3A"/>
    <w:rsid w:val="0036771E"/>
    <w:rsid w:val="003678C2"/>
    <w:rsid w:val="00367B8F"/>
    <w:rsid w:val="00367D08"/>
    <w:rsid w:val="00370349"/>
    <w:rsid w:val="00370522"/>
    <w:rsid w:val="00370812"/>
    <w:rsid w:val="00370AB2"/>
    <w:rsid w:val="00371AB2"/>
    <w:rsid w:val="00372976"/>
    <w:rsid w:val="003738B4"/>
    <w:rsid w:val="003746D3"/>
    <w:rsid w:val="00375274"/>
    <w:rsid w:val="00376F4D"/>
    <w:rsid w:val="00380486"/>
    <w:rsid w:val="00380836"/>
    <w:rsid w:val="00382273"/>
    <w:rsid w:val="003840A7"/>
    <w:rsid w:val="003840CE"/>
    <w:rsid w:val="00385472"/>
    <w:rsid w:val="00387129"/>
    <w:rsid w:val="0039009B"/>
    <w:rsid w:val="00390121"/>
    <w:rsid w:val="003909EB"/>
    <w:rsid w:val="00390D00"/>
    <w:rsid w:val="00391BCE"/>
    <w:rsid w:val="00392029"/>
    <w:rsid w:val="0039230A"/>
    <w:rsid w:val="00392476"/>
    <w:rsid w:val="00392504"/>
    <w:rsid w:val="003928CC"/>
    <w:rsid w:val="0039443C"/>
    <w:rsid w:val="00394B07"/>
    <w:rsid w:val="00395E50"/>
    <w:rsid w:val="003971B2"/>
    <w:rsid w:val="00397B6A"/>
    <w:rsid w:val="00397C2D"/>
    <w:rsid w:val="003A0FA0"/>
    <w:rsid w:val="003A1ABA"/>
    <w:rsid w:val="003A2AEC"/>
    <w:rsid w:val="003A3151"/>
    <w:rsid w:val="003A4F39"/>
    <w:rsid w:val="003A6A05"/>
    <w:rsid w:val="003B0BE1"/>
    <w:rsid w:val="003B10E0"/>
    <w:rsid w:val="003B1370"/>
    <w:rsid w:val="003B42D8"/>
    <w:rsid w:val="003B47C7"/>
    <w:rsid w:val="003B47DA"/>
    <w:rsid w:val="003B4BB8"/>
    <w:rsid w:val="003B4D11"/>
    <w:rsid w:val="003B5293"/>
    <w:rsid w:val="003B5D96"/>
    <w:rsid w:val="003B707D"/>
    <w:rsid w:val="003B728B"/>
    <w:rsid w:val="003B7B3C"/>
    <w:rsid w:val="003C066F"/>
    <w:rsid w:val="003C0C05"/>
    <w:rsid w:val="003C13AB"/>
    <w:rsid w:val="003C28D3"/>
    <w:rsid w:val="003C2B0D"/>
    <w:rsid w:val="003C4B7E"/>
    <w:rsid w:val="003C4D8F"/>
    <w:rsid w:val="003C6B89"/>
    <w:rsid w:val="003D05AB"/>
    <w:rsid w:val="003D2CA2"/>
    <w:rsid w:val="003D35BC"/>
    <w:rsid w:val="003D3675"/>
    <w:rsid w:val="003D4DE4"/>
    <w:rsid w:val="003D5278"/>
    <w:rsid w:val="003D64DF"/>
    <w:rsid w:val="003E0698"/>
    <w:rsid w:val="003E0C66"/>
    <w:rsid w:val="003E0E96"/>
    <w:rsid w:val="003E2578"/>
    <w:rsid w:val="003E2C44"/>
    <w:rsid w:val="003E2E0E"/>
    <w:rsid w:val="003E3388"/>
    <w:rsid w:val="003E3914"/>
    <w:rsid w:val="003E3B34"/>
    <w:rsid w:val="003E451D"/>
    <w:rsid w:val="003E5777"/>
    <w:rsid w:val="003E665D"/>
    <w:rsid w:val="003E7C0F"/>
    <w:rsid w:val="003E7E9B"/>
    <w:rsid w:val="003F01F4"/>
    <w:rsid w:val="003F045C"/>
    <w:rsid w:val="003F1329"/>
    <w:rsid w:val="003F18D8"/>
    <w:rsid w:val="003F1CEA"/>
    <w:rsid w:val="003F1EFD"/>
    <w:rsid w:val="003F20F9"/>
    <w:rsid w:val="003F284C"/>
    <w:rsid w:val="003F2D57"/>
    <w:rsid w:val="003F4394"/>
    <w:rsid w:val="003F4A1D"/>
    <w:rsid w:val="003F5BE1"/>
    <w:rsid w:val="003F5FAF"/>
    <w:rsid w:val="003F7B0E"/>
    <w:rsid w:val="0040061E"/>
    <w:rsid w:val="00400A79"/>
    <w:rsid w:val="0040160B"/>
    <w:rsid w:val="0040248A"/>
    <w:rsid w:val="004032C0"/>
    <w:rsid w:val="00403C41"/>
    <w:rsid w:val="00404311"/>
    <w:rsid w:val="00404392"/>
    <w:rsid w:val="004043EC"/>
    <w:rsid w:val="004049CF"/>
    <w:rsid w:val="00404EE3"/>
    <w:rsid w:val="004101AB"/>
    <w:rsid w:val="00411458"/>
    <w:rsid w:val="004115F3"/>
    <w:rsid w:val="00411B05"/>
    <w:rsid w:val="00412701"/>
    <w:rsid w:val="00412794"/>
    <w:rsid w:val="00412F9A"/>
    <w:rsid w:val="0041308C"/>
    <w:rsid w:val="00413239"/>
    <w:rsid w:val="00414EE6"/>
    <w:rsid w:val="00415608"/>
    <w:rsid w:val="00417465"/>
    <w:rsid w:val="0041777E"/>
    <w:rsid w:val="00420304"/>
    <w:rsid w:val="00421057"/>
    <w:rsid w:val="00421247"/>
    <w:rsid w:val="00421B62"/>
    <w:rsid w:val="00421CC9"/>
    <w:rsid w:val="00421CEE"/>
    <w:rsid w:val="00422B0F"/>
    <w:rsid w:val="00423785"/>
    <w:rsid w:val="004245B6"/>
    <w:rsid w:val="00424F39"/>
    <w:rsid w:val="00426AB9"/>
    <w:rsid w:val="00426CAD"/>
    <w:rsid w:val="00427589"/>
    <w:rsid w:val="00427BE8"/>
    <w:rsid w:val="0043009C"/>
    <w:rsid w:val="004306BC"/>
    <w:rsid w:val="00430DB8"/>
    <w:rsid w:val="00431092"/>
    <w:rsid w:val="004329EF"/>
    <w:rsid w:val="00434757"/>
    <w:rsid w:val="00434E7E"/>
    <w:rsid w:val="0043525F"/>
    <w:rsid w:val="00436CFF"/>
    <w:rsid w:val="00440C0E"/>
    <w:rsid w:val="0044193E"/>
    <w:rsid w:val="004424F8"/>
    <w:rsid w:val="00443B0C"/>
    <w:rsid w:val="00444A55"/>
    <w:rsid w:val="004460B2"/>
    <w:rsid w:val="00446D9D"/>
    <w:rsid w:val="00447146"/>
    <w:rsid w:val="00447C5E"/>
    <w:rsid w:val="00450D2F"/>
    <w:rsid w:val="004518B7"/>
    <w:rsid w:val="004520CE"/>
    <w:rsid w:val="00452B27"/>
    <w:rsid w:val="004557A1"/>
    <w:rsid w:val="00455F58"/>
    <w:rsid w:val="0045765A"/>
    <w:rsid w:val="004611FC"/>
    <w:rsid w:val="004621AC"/>
    <w:rsid w:val="00462426"/>
    <w:rsid w:val="00463A84"/>
    <w:rsid w:val="0046404C"/>
    <w:rsid w:val="00465068"/>
    <w:rsid w:val="00465695"/>
    <w:rsid w:val="00466297"/>
    <w:rsid w:val="0046678C"/>
    <w:rsid w:val="00466E6B"/>
    <w:rsid w:val="00467A75"/>
    <w:rsid w:val="0047038B"/>
    <w:rsid w:val="00470F51"/>
    <w:rsid w:val="00472339"/>
    <w:rsid w:val="00473391"/>
    <w:rsid w:val="00473A41"/>
    <w:rsid w:val="0047451D"/>
    <w:rsid w:val="00474EF6"/>
    <w:rsid w:val="004757C4"/>
    <w:rsid w:val="00476A0A"/>
    <w:rsid w:val="00476A24"/>
    <w:rsid w:val="0047799E"/>
    <w:rsid w:val="0048178B"/>
    <w:rsid w:val="00481792"/>
    <w:rsid w:val="00481AC8"/>
    <w:rsid w:val="00483479"/>
    <w:rsid w:val="004840F1"/>
    <w:rsid w:val="00484516"/>
    <w:rsid w:val="00484C2E"/>
    <w:rsid w:val="00485C0A"/>
    <w:rsid w:val="0048778D"/>
    <w:rsid w:val="0049094A"/>
    <w:rsid w:val="00491BB3"/>
    <w:rsid w:val="004935EE"/>
    <w:rsid w:val="0049364A"/>
    <w:rsid w:val="00493B07"/>
    <w:rsid w:val="00494C93"/>
    <w:rsid w:val="00494D93"/>
    <w:rsid w:val="004954E1"/>
    <w:rsid w:val="00496010"/>
    <w:rsid w:val="00497368"/>
    <w:rsid w:val="00497692"/>
    <w:rsid w:val="004A008F"/>
    <w:rsid w:val="004A12B5"/>
    <w:rsid w:val="004A2B8D"/>
    <w:rsid w:val="004A31C1"/>
    <w:rsid w:val="004A6573"/>
    <w:rsid w:val="004B0A10"/>
    <w:rsid w:val="004B11E3"/>
    <w:rsid w:val="004B139B"/>
    <w:rsid w:val="004B242A"/>
    <w:rsid w:val="004B287F"/>
    <w:rsid w:val="004B2AFC"/>
    <w:rsid w:val="004B2DC6"/>
    <w:rsid w:val="004B4E79"/>
    <w:rsid w:val="004B6914"/>
    <w:rsid w:val="004B6FE6"/>
    <w:rsid w:val="004C0269"/>
    <w:rsid w:val="004C07F5"/>
    <w:rsid w:val="004C085F"/>
    <w:rsid w:val="004C13A2"/>
    <w:rsid w:val="004C1454"/>
    <w:rsid w:val="004C17A2"/>
    <w:rsid w:val="004C1C88"/>
    <w:rsid w:val="004C2B4D"/>
    <w:rsid w:val="004C3301"/>
    <w:rsid w:val="004C4A42"/>
    <w:rsid w:val="004C5277"/>
    <w:rsid w:val="004C560D"/>
    <w:rsid w:val="004C6F89"/>
    <w:rsid w:val="004D05C4"/>
    <w:rsid w:val="004D0C3D"/>
    <w:rsid w:val="004D23A9"/>
    <w:rsid w:val="004D2B5E"/>
    <w:rsid w:val="004D2BCC"/>
    <w:rsid w:val="004D347D"/>
    <w:rsid w:val="004D3BAD"/>
    <w:rsid w:val="004D51CF"/>
    <w:rsid w:val="004D55EA"/>
    <w:rsid w:val="004D57AA"/>
    <w:rsid w:val="004D64A3"/>
    <w:rsid w:val="004D766E"/>
    <w:rsid w:val="004E0901"/>
    <w:rsid w:val="004E0B2C"/>
    <w:rsid w:val="004E0CB3"/>
    <w:rsid w:val="004E13BF"/>
    <w:rsid w:val="004E1996"/>
    <w:rsid w:val="004E2C6D"/>
    <w:rsid w:val="004E2D9B"/>
    <w:rsid w:val="004E3101"/>
    <w:rsid w:val="004E486C"/>
    <w:rsid w:val="004E4CBF"/>
    <w:rsid w:val="004E5F02"/>
    <w:rsid w:val="004E6331"/>
    <w:rsid w:val="004E64EF"/>
    <w:rsid w:val="004E7A6B"/>
    <w:rsid w:val="004F05D2"/>
    <w:rsid w:val="004F06CC"/>
    <w:rsid w:val="004F06EB"/>
    <w:rsid w:val="004F1471"/>
    <w:rsid w:val="004F2187"/>
    <w:rsid w:val="004F235B"/>
    <w:rsid w:val="004F2402"/>
    <w:rsid w:val="004F2AA7"/>
    <w:rsid w:val="004F5842"/>
    <w:rsid w:val="004F6DA7"/>
    <w:rsid w:val="004F7AF9"/>
    <w:rsid w:val="005000FC"/>
    <w:rsid w:val="00500475"/>
    <w:rsid w:val="00502E96"/>
    <w:rsid w:val="00503DC6"/>
    <w:rsid w:val="005045CF"/>
    <w:rsid w:val="00506385"/>
    <w:rsid w:val="00507368"/>
    <w:rsid w:val="005074F4"/>
    <w:rsid w:val="00511753"/>
    <w:rsid w:val="00511B17"/>
    <w:rsid w:val="00512B09"/>
    <w:rsid w:val="005131D1"/>
    <w:rsid w:val="00513C8C"/>
    <w:rsid w:val="0051557D"/>
    <w:rsid w:val="00515965"/>
    <w:rsid w:val="00517106"/>
    <w:rsid w:val="00517776"/>
    <w:rsid w:val="00521BDC"/>
    <w:rsid w:val="00522CEF"/>
    <w:rsid w:val="00523C19"/>
    <w:rsid w:val="00523E84"/>
    <w:rsid w:val="0052447E"/>
    <w:rsid w:val="00531B77"/>
    <w:rsid w:val="00532074"/>
    <w:rsid w:val="005322A7"/>
    <w:rsid w:val="00536213"/>
    <w:rsid w:val="00536C07"/>
    <w:rsid w:val="00537270"/>
    <w:rsid w:val="00540559"/>
    <w:rsid w:val="0054061C"/>
    <w:rsid w:val="00540CB0"/>
    <w:rsid w:val="00540F18"/>
    <w:rsid w:val="00541CF0"/>
    <w:rsid w:val="0054232C"/>
    <w:rsid w:val="005427E3"/>
    <w:rsid w:val="005438B2"/>
    <w:rsid w:val="00544DC0"/>
    <w:rsid w:val="0054512C"/>
    <w:rsid w:val="00546CFD"/>
    <w:rsid w:val="00550BC1"/>
    <w:rsid w:val="00550F9A"/>
    <w:rsid w:val="005515F3"/>
    <w:rsid w:val="005561D1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053"/>
    <w:rsid w:val="00570480"/>
    <w:rsid w:val="0057054E"/>
    <w:rsid w:val="005722F8"/>
    <w:rsid w:val="00572C4C"/>
    <w:rsid w:val="0057343D"/>
    <w:rsid w:val="00573B9A"/>
    <w:rsid w:val="005740E2"/>
    <w:rsid w:val="00575FD4"/>
    <w:rsid w:val="00576083"/>
    <w:rsid w:val="00576217"/>
    <w:rsid w:val="00576239"/>
    <w:rsid w:val="00576505"/>
    <w:rsid w:val="0058071E"/>
    <w:rsid w:val="00580B35"/>
    <w:rsid w:val="00580CEF"/>
    <w:rsid w:val="00581395"/>
    <w:rsid w:val="005821FF"/>
    <w:rsid w:val="00583234"/>
    <w:rsid w:val="005862DB"/>
    <w:rsid w:val="00586ACA"/>
    <w:rsid w:val="00586AD2"/>
    <w:rsid w:val="00586E5D"/>
    <w:rsid w:val="00594115"/>
    <w:rsid w:val="005949FB"/>
    <w:rsid w:val="00594E43"/>
    <w:rsid w:val="00594FAF"/>
    <w:rsid w:val="00595083"/>
    <w:rsid w:val="00595492"/>
    <w:rsid w:val="0059564C"/>
    <w:rsid w:val="0059574E"/>
    <w:rsid w:val="00595BEB"/>
    <w:rsid w:val="00596DE2"/>
    <w:rsid w:val="00596E57"/>
    <w:rsid w:val="005975B8"/>
    <w:rsid w:val="00597FAE"/>
    <w:rsid w:val="005A17D3"/>
    <w:rsid w:val="005A1996"/>
    <w:rsid w:val="005A29FC"/>
    <w:rsid w:val="005A2BDC"/>
    <w:rsid w:val="005A3CF2"/>
    <w:rsid w:val="005A41F5"/>
    <w:rsid w:val="005A4D6C"/>
    <w:rsid w:val="005A6442"/>
    <w:rsid w:val="005A705C"/>
    <w:rsid w:val="005B26D9"/>
    <w:rsid w:val="005B28EC"/>
    <w:rsid w:val="005B2C7E"/>
    <w:rsid w:val="005B393C"/>
    <w:rsid w:val="005B3B8D"/>
    <w:rsid w:val="005B3D18"/>
    <w:rsid w:val="005B3FF8"/>
    <w:rsid w:val="005B4F36"/>
    <w:rsid w:val="005B56F4"/>
    <w:rsid w:val="005C1874"/>
    <w:rsid w:val="005C3372"/>
    <w:rsid w:val="005C3ACF"/>
    <w:rsid w:val="005C3C39"/>
    <w:rsid w:val="005C4231"/>
    <w:rsid w:val="005C4865"/>
    <w:rsid w:val="005C50D8"/>
    <w:rsid w:val="005C5390"/>
    <w:rsid w:val="005C6F25"/>
    <w:rsid w:val="005C7267"/>
    <w:rsid w:val="005D0989"/>
    <w:rsid w:val="005D214C"/>
    <w:rsid w:val="005D2164"/>
    <w:rsid w:val="005D2358"/>
    <w:rsid w:val="005D5083"/>
    <w:rsid w:val="005D58F6"/>
    <w:rsid w:val="005D6C77"/>
    <w:rsid w:val="005D7F06"/>
    <w:rsid w:val="005E0421"/>
    <w:rsid w:val="005E0543"/>
    <w:rsid w:val="005E05D0"/>
    <w:rsid w:val="005E28CF"/>
    <w:rsid w:val="005E4FF9"/>
    <w:rsid w:val="005E5B6F"/>
    <w:rsid w:val="005E5FA1"/>
    <w:rsid w:val="005E622B"/>
    <w:rsid w:val="005E644D"/>
    <w:rsid w:val="005E707B"/>
    <w:rsid w:val="005F0697"/>
    <w:rsid w:val="005F1059"/>
    <w:rsid w:val="005F3200"/>
    <w:rsid w:val="005F325E"/>
    <w:rsid w:val="005F3977"/>
    <w:rsid w:val="005F3D3D"/>
    <w:rsid w:val="005F4170"/>
    <w:rsid w:val="005F5BF8"/>
    <w:rsid w:val="005F5C6F"/>
    <w:rsid w:val="005F6D97"/>
    <w:rsid w:val="005F7086"/>
    <w:rsid w:val="005F7256"/>
    <w:rsid w:val="005F7795"/>
    <w:rsid w:val="0060073D"/>
    <w:rsid w:val="00600789"/>
    <w:rsid w:val="006007C4"/>
    <w:rsid w:val="0060142D"/>
    <w:rsid w:val="006015AB"/>
    <w:rsid w:val="0060230F"/>
    <w:rsid w:val="00602A3D"/>
    <w:rsid w:val="00603250"/>
    <w:rsid w:val="00604021"/>
    <w:rsid w:val="006040BE"/>
    <w:rsid w:val="00604E2A"/>
    <w:rsid w:val="006052D9"/>
    <w:rsid w:val="00607064"/>
    <w:rsid w:val="00607DA3"/>
    <w:rsid w:val="00612667"/>
    <w:rsid w:val="0061353D"/>
    <w:rsid w:val="00613F9C"/>
    <w:rsid w:val="00616542"/>
    <w:rsid w:val="00616CAD"/>
    <w:rsid w:val="00620CC1"/>
    <w:rsid w:val="00621D41"/>
    <w:rsid w:val="00622208"/>
    <w:rsid w:val="006225A5"/>
    <w:rsid w:val="006226E4"/>
    <w:rsid w:val="006235A7"/>
    <w:rsid w:val="0062380E"/>
    <w:rsid w:val="006242C2"/>
    <w:rsid w:val="00624813"/>
    <w:rsid w:val="006250E5"/>
    <w:rsid w:val="006260B5"/>
    <w:rsid w:val="006267B0"/>
    <w:rsid w:val="00627A5D"/>
    <w:rsid w:val="0063085B"/>
    <w:rsid w:val="00631542"/>
    <w:rsid w:val="0063237A"/>
    <w:rsid w:val="0063242A"/>
    <w:rsid w:val="006338E8"/>
    <w:rsid w:val="00634678"/>
    <w:rsid w:val="0063478A"/>
    <w:rsid w:val="00634E0B"/>
    <w:rsid w:val="00635006"/>
    <w:rsid w:val="006360B7"/>
    <w:rsid w:val="00637455"/>
    <w:rsid w:val="00637849"/>
    <w:rsid w:val="006378D4"/>
    <w:rsid w:val="00637A66"/>
    <w:rsid w:val="006401BE"/>
    <w:rsid w:val="00641231"/>
    <w:rsid w:val="006424C7"/>
    <w:rsid w:val="00643665"/>
    <w:rsid w:val="006437F9"/>
    <w:rsid w:val="00644822"/>
    <w:rsid w:val="00644B37"/>
    <w:rsid w:val="0064507A"/>
    <w:rsid w:val="00645FE5"/>
    <w:rsid w:val="00646B05"/>
    <w:rsid w:val="00646C5F"/>
    <w:rsid w:val="0064716B"/>
    <w:rsid w:val="00647370"/>
    <w:rsid w:val="00647446"/>
    <w:rsid w:val="00647714"/>
    <w:rsid w:val="00650DC0"/>
    <w:rsid w:val="006513CB"/>
    <w:rsid w:val="006515E1"/>
    <w:rsid w:val="0065236F"/>
    <w:rsid w:val="0065248C"/>
    <w:rsid w:val="006527C1"/>
    <w:rsid w:val="0065402A"/>
    <w:rsid w:val="006540B5"/>
    <w:rsid w:val="0065410F"/>
    <w:rsid w:val="00654163"/>
    <w:rsid w:val="0065519C"/>
    <w:rsid w:val="00655540"/>
    <w:rsid w:val="006559CE"/>
    <w:rsid w:val="00657225"/>
    <w:rsid w:val="00657EF8"/>
    <w:rsid w:val="00660D5D"/>
    <w:rsid w:val="0066105D"/>
    <w:rsid w:val="00661329"/>
    <w:rsid w:val="00661DF3"/>
    <w:rsid w:val="00662A1D"/>
    <w:rsid w:val="00662CC8"/>
    <w:rsid w:val="006635F3"/>
    <w:rsid w:val="00663759"/>
    <w:rsid w:val="00663CA0"/>
    <w:rsid w:val="00664C5F"/>
    <w:rsid w:val="006663BF"/>
    <w:rsid w:val="00666F34"/>
    <w:rsid w:val="006677E7"/>
    <w:rsid w:val="0067228C"/>
    <w:rsid w:val="006722FE"/>
    <w:rsid w:val="00672684"/>
    <w:rsid w:val="006740C1"/>
    <w:rsid w:val="00674720"/>
    <w:rsid w:val="00674BEE"/>
    <w:rsid w:val="00674C8C"/>
    <w:rsid w:val="00675501"/>
    <w:rsid w:val="0067628A"/>
    <w:rsid w:val="00676EC0"/>
    <w:rsid w:val="006776E7"/>
    <w:rsid w:val="00677D9F"/>
    <w:rsid w:val="00680CA2"/>
    <w:rsid w:val="00681F3F"/>
    <w:rsid w:val="00681F92"/>
    <w:rsid w:val="00682539"/>
    <w:rsid w:val="0068283A"/>
    <w:rsid w:val="00682DFF"/>
    <w:rsid w:val="006833E0"/>
    <w:rsid w:val="00685759"/>
    <w:rsid w:val="00685917"/>
    <w:rsid w:val="00685A0F"/>
    <w:rsid w:val="0068707F"/>
    <w:rsid w:val="0068770B"/>
    <w:rsid w:val="00687828"/>
    <w:rsid w:val="00687D87"/>
    <w:rsid w:val="006930FD"/>
    <w:rsid w:val="0069356F"/>
    <w:rsid w:val="006956B9"/>
    <w:rsid w:val="006969CD"/>
    <w:rsid w:val="0069726F"/>
    <w:rsid w:val="00697BE8"/>
    <w:rsid w:val="006A0152"/>
    <w:rsid w:val="006A0168"/>
    <w:rsid w:val="006A0178"/>
    <w:rsid w:val="006A0520"/>
    <w:rsid w:val="006A0E3B"/>
    <w:rsid w:val="006A16CA"/>
    <w:rsid w:val="006A1BAC"/>
    <w:rsid w:val="006A2E3E"/>
    <w:rsid w:val="006A2F47"/>
    <w:rsid w:val="006A306F"/>
    <w:rsid w:val="006A3440"/>
    <w:rsid w:val="006A3605"/>
    <w:rsid w:val="006A3717"/>
    <w:rsid w:val="006A433E"/>
    <w:rsid w:val="006A4A54"/>
    <w:rsid w:val="006A4C0E"/>
    <w:rsid w:val="006A5DBF"/>
    <w:rsid w:val="006A6614"/>
    <w:rsid w:val="006A6C50"/>
    <w:rsid w:val="006A6D5D"/>
    <w:rsid w:val="006A7784"/>
    <w:rsid w:val="006B12A6"/>
    <w:rsid w:val="006B1539"/>
    <w:rsid w:val="006B245A"/>
    <w:rsid w:val="006B3D08"/>
    <w:rsid w:val="006B5F95"/>
    <w:rsid w:val="006B627D"/>
    <w:rsid w:val="006B6995"/>
    <w:rsid w:val="006B6A73"/>
    <w:rsid w:val="006B758B"/>
    <w:rsid w:val="006B77D3"/>
    <w:rsid w:val="006B780D"/>
    <w:rsid w:val="006B79B3"/>
    <w:rsid w:val="006B7DE3"/>
    <w:rsid w:val="006C0F0A"/>
    <w:rsid w:val="006C1067"/>
    <w:rsid w:val="006C385E"/>
    <w:rsid w:val="006C3972"/>
    <w:rsid w:val="006C5507"/>
    <w:rsid w:val="006C7115"/>
    <w:rsid w:val="006D00A5"/>
    <w:rsid w:val="006D0E22"/>
    <w:rsid w:val="006D1FD9"/>
    <w:rsid w:val="006D2932"/>
    <w:rsid w:val="006D2C68"/>
    <w:rsid w:val="006D336F"/>
    <w:rsid w:val="006D38A0"/>
    <w:rsid w:val="006D3F35"/>
    <w:rsid w:val="006D5726"/>
    <w:rsid w:val="006E04A8"/>
    <w:rsid w:val="006E0BF1"/>
    <w:rsid w:val="006E148F"/>
    <w:rsid w:val="006E1693"/>
    <w:rsid w:val="006E1BE3"/>
    <w:rsid w:val="006E2F2E"/>
    <w:rsid w:val="006E3470"/>
    <w:rsid w:val="006E3D08"/>
    <w:rsid w:val="006E4802"/>
    <w:rsid w:val="006E569E"/>
    <w:rsid w:val="006E6288"/>
    <w:rsid w:val="006E6E70"/>
    <w:rsid w:val="006E6FAF"/>
    <w:rsid w:val="006F2434"/>
    <w:rsid w:val="006F259F"/>
    <w:rsid w:val="006F2DCE"/>
    <w:rsid w:val="006F4C2D"/>
    <w:rsid w:val="006F4E40"/>
    <w:rsid w:val="006F51CC"/>
    <w:rsid w:val="006F5A11"/>
    <w:rsid w:val="006F5C10"/>
    <w:rsid w:val="006F7FB3"/>
    <w:rsid w:val="007001A8"/>
    <w:rsid w:val="00702084"/>
    <w:rsid w:val="007029D1"/>
    <w:rsid w:val="00704DE5"/>
    <w:rsid w:val="00704ECD"/>
    <w:rsid w:val="007053D4"/>
    <w:rsid w:val="007059E1"/>
    <w:rsid w:val="0070715B"/>
    <w:rsid w:val="0070746D"/>
    <w:rsid w:val="00711C7D"/>
    <w:rsid w:val="00712117"/>
    <w:rsid w:val="0071260E"/>
    <w:rsid w:val="00720A3C"/>
    <w:rsid w:val="00721570"/>
    <w:rsid w:val="007219A0"/>
    <w:rsid w:val="00722218"/>
    <w:rsid w:val="0072298D"/>
    <w:rsid w:val="00724F3F"/>
    <w:rsid w:val="00725276"/>
    <w:rsid w:val="0072558A"/>
    <w:rsid w:val="00725C5E"/>
    <w:rsid w:val="00726231"/>
    <w:rsid w:val="00726AD4"/>
    <w:rsid w:val="00726E6D"/>
    <w:rsid w:val="00730B1D"/>
    <w:rsid w:val="007314B6"/>
    <w:rsid w:val="00733124"/>
    <w:rsid w:val="00733B2E"/>
    <w:rsid w:val="007347EF"/>
    <w:rsid w:val="00734F9B"/>
    <w:rsid w:val="007351A2"/>
    <w:rsid w:val="007356F0"/>
    <w:rsid w:val="0073579C"/>
    <w:rsid w:val="00740A35"/>
    <w:rsid w:val="007421AF"/>
    <w:rsid w:val="00742D65"/>
    <w:rsid w:val="00743153"/>
    <w:rsid w:val="00743928"/>
    <w:rsid w:val="00743FE9"/>
    <w:rsid w:val="00744849"/>
    <w:rsid w:val="00744B9F"/>
    <w:rsid w:val="007458D5"/>
    <w:rsid w:val="00745ABF"/>
    <w:rsid w:val="00745ACA"/>
    <w:rsid w:val="00746497"/>
    <w:rsid w:val="0075017D"/>
    <w:rsid w:val="0075049E"/>
    <w:rsid w:val="00751476"/>
    <w:rsid w:val="0075204E"/>
    <w:rsid w:val="0075233B"/>
    <w:rsid w:val="007525C6"/>
    <w:rsid w:val="007526C8"/>
    <w:rsid w:val="0075422D"/>
    <w:rsid w:val="00754634"/>
    <w:rsid w:val="00754F78"/>
    <w:rsid w:val="007556E8"/>
    <w:rsid w:val="00755ADA"/>
    <w:rsid w:val="00756668"/>
    <w:rsid w:val="007575D3"/>
    <w:rsid w:val="007578BC"/>
    <w:rsid w:val="00760723"/>
    <w:rsid w:val="00760EB5"/>
    <w:rsid w:val="007618D1"/>
    <w:rsid w:val="00761C3B"/>
    <w:rsid w:val="00762207"/>
    <w:rsid w:val="0076400F"/>
    <w:rsid w:val="00764995"/>
    <w:rsid w:val="007649C7"/>
    <w:rsid w:val="00764C55"/>
    <w:rsid w:val="00764CEA"/>
    <w:rsid w:val="00765C8C"/>
    <w:rsid w:val="007665BE"/>
    <w:rsid w:val="00767770"/>
    <w:rsid w:val="0077021C"/>
    <w:rsid w:val="0077024F"/>
    <w:rsid w:val="007702DA"/>
    <w:rsid w:val="007736A2"/>
    <w:rsid w:val="00773CE5"/>
    <w:rsid w:val="007743FB"/>
    <w:rsid w:val="00774507"/>
    <w:rsid w:val="00775138"/>
    <w:rsid w:val="0077567D"/>
    <w:rsid w:val="00775EDB"/>
    <w:rsid w:val="007766E1"/>
    <w:rsid w:val="00776E6B"/>
    <w:rsid w:val="00777A65"/>
    <w:rsid w:val="00777CCC"/>
    <w:rsid w:val="007800BF"/>
    <w:rsid w:val="00780192"/>
    <w:rsid w:val="007806FD"/>
    <w:rsid w:val="007825FF"/>
    <w:rsid w:val="0078271D"/>
    <w:rsid w:val="00782C8A"/>
    <w:rsid w:val="007834DA"/>
    <w:rsid w:val="007836C3"/>
    <w:rsid w:val="00783F26"/>
    <w:rsid w:val="00784A46"/>
    <w:rsid w:val="00785F25"/>
    <w:rsid w:val="00786A70"/>
    <w:rsid w:val="00786AF4"/>
    <w:rsid w:val="0078773A"/>
    <w:rsid w:val="00793E9C"/>
    <w:rsid w:val="00795697"/>
    <w:rsid w:val="00795F1E"/>
    <w:rsid w:val="00797343"/>
    <w:rsid w:val="00797B67"/>
    <w:rsid w:val="00797E58"/>
    <w:rsid w:val="007A0BB5"/>
    <w:rsid w:val="007A0CC2"/>
    <w:rsid w:val="007A145B"/>
    <w:rsid w:val="007A1A02"/>
    <w:rsid w:val="007A3091"/>
    <w:rsid w:val="007A3399"/>
    <w:rsid w:val="007A3758"/>
    <w:rsid w:val="007A3A55"/>
    <w:rsid w:val="007A45A2"/>
    <w:rsid w:val="007A5B4F"/>
    <w:rsid w:val="007A643F"/>
    <w:rsid w:val="007A6FE9"/>
    <w:rsid w:val="007A7EB7"/>
    <w:rsid w:val="007B150B"/>
    <w:rsid w:val="007B18DB"/>
    <w:rsid w:val="007B24DC"/>
    <w:rsid w:val="007B2AB6"/>
    <w:rsid w:val="007B3756"/>
    <w:rsid w:val="007B4C39"/>
    <w:rsid w:val="007B5164"/>
    <w:rsid w:val="007B6529"/>
    <w:rsid w:val="007B7227"/>
    <w:rsid w:val="007C181C"/>
    <w:rsid w:val="007C2450"/>
    <w:rsid w:val="007C24DA"/>
    <w:rsid w:val="007C2C5E"/>
    <w:rsid w:val="007C39DA"/>
    <w:rsid w:val="007C41F0"/>
    <w:rsid w:val="007C47AD"/>
    <w:rsid w:val="007C5433"/>
    <w:rsid w:val="007C639D"/>
    <w:rsid w:val="007C729C"/>
    <w:rsid w:val="007C79D7"/>
    <w:rsid w:val="007C7C08"/>
    <w:rsid w:val="007D012A"/>
    <w:rsid w:val="007D0DA2"/>
    <w:rsid w:val="007D0E72"/>
    <w:rsid w:val="007D15F4"/>
    <w:rsid w:val="007D17BC"/>
    <w:rsid w:val="007D1A3A"/>
    <w:rsid w:val="007D1CBD"/>
    <w:rsid w:val="007D2EC3"/>
    <w:rsid w:val="007D4061"/>
    <w:rsid w:val="007D442D"/>
    <w:rsid w:val="007D5027"/>
    <w:rsid w:val="007D6AF1"/>
    <w:rsid w:val="007E0365"/>
    <w:rsid w:val="007E08AA"/>
    <w:rsid w:val="007E0BAF"/>
    <w:rsid w:val="007E10CF"/>
    <w:rsid w:val="007E1627"/>
    <w:rsid w:val="007E1B3B"/>
    <w:rsid w:val="007E21AA"/>
    <w:rsid w:val="007E26F8"/>
    <w:rsid w:val="007E314E"/>
    <w:rsid w:val="007E35F0"/>
    <w:rsid w:val="007E4C8C"/>
    <w:rsid w:val="007E4D9E"/>
    <w:rsid w:val="007E5B71"/>
    <w:rsid w:val="007E7862"/>
    <w:rsid w:val="007E7D69"/>
    <w:rsid w:val="007F3426"/>
    <w:rsid w:val="007F35A8"/>
    <w:rsid w:val="007F46E8"/>
    <w:rsid w:val="007F6DC6"/>
    <w:rsid w:val="007F6EEC"/>
    <w:rsid w:val="007F7361"/>
    <w:rsid w:val="007F7BA9"/>
    <w:rsid w:val="007F7C9E"/>
    <w:rsid w:val="0080149E"/>
    <w:rsid w:val="00801E31"/>
    <w:rsid w:val="00802B7D"/>
    <w:rsid w:val="00803F16"/>
    <w:rsid w:val="00804750"/>
    <w:rsid w:val="008049E1"/>
    <w:rsid w:val="008059E3"/>
    <w:rsid w:val="00805BE5"/>
    <w:rsid w:val="00806B62"/>
    <w:rsid w:val="0080772F"/>
    <w:rsid w:val="00807F03"/>
    <w:rsid w:val="00811096"/>
    <w:rsid w:val="00814747"/>
    <w:rsid w:val="0081532D"/>
    <w:rsid w:val="00815817"/>
    <w:rsid w:val="008161E3"/>
    <w:rsid w:val="00817287"/>
    <w:rsid w:val="00820572"/>
    <w:rsid w:val="00820768"/>
    <w:rsid w:val="00821ED2"/>
    <w:rsid w:val="008239E8"/>
    <w:rsid w:val="00823B8D"/>
    <w:rsid w:val="00824443"/>
    <w:rsid w:val="008269DC"/>
    <w:rsid w:val="008315B0"/>
    <w:rsid w:val="0083234E"/>
    <w:rsid w:val="00833B20"/>
    <w:rsid w:val="00834802"/>
    <w:rsid w:val="00835C40"/>
    <w:rsid w:val="00836C6F"/>
    <w:rsid w:val="00836C9F"/>
    <w:rsid w:val="008377BF"/>
    <w:rsid w:val="008421EA"/>
    <w:rsid w:val="00842A23"/>
    <w:rsid w:val="00842D0D"/>
    <w:rsid w:val="00843745"/>
    <w:rsid w:val="00843A45"/>
    <w:rsid w:val="00843E34"/>
    <w:rsid w:val="008455E2"/>
    <w:rsid w:val="00845A2D"/>
    <w:rsid w:val="00845AFD"/>
    <w:rsid w:val="00847191"/>
    <w:rsid w:val="00847775"/>
    <w:rsid w:val="00847DCB"/>
    <w:rsid w:val="0085042D"/>
    <w:rsid w:val="0085060C"/>
    <w:rsid w:val="00851259"/>
    <w:rsid w:val="00851B53"/>
    <w:rsid w:val="0085206A"/>
    <w:rsid w:val="00852511"/>
    <w:rsid w:val="00853F64"/>
    <w:rsid w:val="008540DC"/>
    <w:rsid w:val="00854130"/>
    <w:rsid w:val="00854346"/>
    <w:rsid w:val="00860120"/>
    <w:rsid w:val="00860725"/>
    <w:rsid w:val="008613A9"/>
    <w:rsid w:val="00861580"/>
    <w:rsid w:val="00862442"/>
    <w:rsid w:val="008626C6"/>
    <w:rsid w:val="0086309E"/>
    <w:rsid w:val="0086333C"/>
    <w:rsid w:val="008651E0"/>
    <w:rsid w:val="00867863"/>
    <w:rsid w:val="00867BF8"/>
    <w:rsid w:val="00870317"/>
    <w:rsid w:val="0087086E"/>
    <w:rsid w:val="00870DE3"/>
    <w:rsid w:val="00872F0A"/>
    <w:rsid w:val="008742AD"/>
    <w:rsid w:val="00875009"/>
    <w:rsid w:val="00876312"/>
    <w:rsid w:val="0087720C"/>
    <w:rsid w:val="008777F5"/>
    <w:rsid w:val="0087788D"/>
    <w:rsid w:val="008809DD"/>
    <w:rsid w:val="00881F6D"/>
    <w:rsid w:val="0088272F"/>
    <w:rsid w:val="00883564"/>
    <w:rsid w:val="008840A8"/>
    <w:rsid w:val="008846DD"/>
    <w:rsid w:val="00886613"/>
    <w:rsid w:val="00886637"/>
    <w:rsid w:val="00890191"/>
    <w:rsid w:val="008901ED"/>
    <w:rsid w:val="00890ABE"/>
    <w:rsid w:val="00893573"/>
    <w:rsid w:val="00894D7B"/>
    <w:rsid w:val="00895F96"/>
    <w:rsid w:val="00897241"/>
    <w:rsid w:val="008A0128"/>
    <w:rsid w:val="008A0827"/>
    <w:rsid w:val="008A1251"/>
    <w:rsid w:val="008A3E09"/>
    <w:rsid w:val="008A4220"/>
    <w:rsid w:val="008A4443"/>
    <w:rsid w:val="008A4F2A"/>
    <w:rsid w:val="008A5984"/>
    <w:rsid w:val="008A7531"/>
    <w:rsid w:val="008B06E7"/>
    <w:rsid w:val="008B1C4D"/>
    <w:rsid w:val="008B209A"/>
    <w:rsid w:val="008B250A"/>
    <w:rsid w:val="008B2E62"/>
    <w:rsid w:val="008B3632"/>
    <w:rsid w:val="008B3E28"/>
    <w:rsid w:val="008B4C29"/>
    <w:rsid w:val="008B4EA7"/>
    <w:rsid w:val="008B7036"/>
    <w:rsid w:val="008C02B6"/>
    <w:rsid w:val="008C1E26"/>
    <w:rsid w:val="008C2087"/>
    <w:rsid w:val="008C2332"/>
    <w:rsid w:val="008D161A"/>
    <w:rsid w:val="008D22A8"/>
    <w:rsid w:val="008D353F"/>
    <w:rsid w:val="008D429C"/>
    <w:rsid w:val="008D4F6E"/>
    <w:rsid w:val="008D55EF"/>
    <w:rsid w:val="008D5DD6"/>
    <w:rsid w:val="008D61D7"/>
    <w:rsid w:val="008D6449"/>
    <w:rsid w:val="008D7CC1"/>
    <w:rsid w:val="008E07E4"/>
    <w:rsid w:val="008E1628"/>
    <w:rsid w:val="008E28F5"/>
    <w:rsid w:val="008E2FB6"/>
    <w:rsid w:val="008E492F"/>
    <w:rsid w:val="008E4D68"/>
    <w:rsid w:val="008E5624"/>
    <w:rsid w:val="008E562E"/>
    <w:rsid w:val="008E57D3"/>
    <w:rsid w:val="008E5FB4"/>
    <w:rsid w:val="008E6C04"/>
    <w:rsid w:val="008E6D85"/>
    <w:rsid w:val="008E7683"/>
    <w:rsid w:val="008E79FF"/>
    <w:rsid w:val="008F0F3B"/>
    <w:rsid w:val="008F2EB0"/>
    <w:rsid w:val="008F3099"/>
    <w:rsid w:val="008F30AD"/>
    <w:rsid w:val="008F3223"/>
    <w:rsid w:val="008F3B50"/>
    <w:rsid w:val="008F5EF7"/>
    <w:rsid w:val="008F5F85"/>
    <w:rsid w:val="008F6F48"/>
    <w:rsid w:val="008F78AC"/>
    <w:rsid w:val="00900941"/>
    <w:rsid w:val="00900A44"/>
    <w:rsid w:val="00900B6C"/>
    <w:rsid w:val="00900E53"/>
    <w:rsid w:val="009014E6"/>
    <w:rsid w:val="00901F55"/>
    <w:rsid w:val="00902F17"/>
    <w:rsid w:val="00904034"/>
    <w:rsid w:val="00904A81"/>
    <w:rsid w:val="00904B52"/>
    <w:rsid w:val="00904D52"/>
    <w:rsid w:val="00906A0B"/>
    <w:rsid w:val="009071D0"/>
    <w:rsid w:val="00910198"/>
    <w:rsid w:val="00910A5C"/>
    <w:rsid w:val="00910FB3"/>
    <w:rsid w:val="00913229"/>
    <w:rsid w:val="009143A6"/>
    <w:rsid w:val="00914976"/>
    <w:rsid w:val="0091555E"/>
    <w:rsid w:val="00915695"/>
    <w:rsid w:val="00916E29"/>
    <w:rsid w:val="00916E2E"/>
    <w:rsid w:val="00916FD9"/>
    <w:rsid w:val="0092127C"/>
    <w:rsid w:val="00921B07"/>
    <w:rsid w:val="009230C9"/>
    <w:rsid w:val="00923A3D"/>
    <w:rsid w:val="00923F6C"/>
    <w:rsid w:val="00924FFA"/>
    <w:rsid w:val="00925331"/>
    <w:rsid w:val="00925F81"/>
    <w:rsid w:val="00927849"/>
    <w:rsid w:val="009302E6"/>
    <w:rsid w:val="00931566"/>
    <w:rsid w:val="00931AC9"/>
    <w:rsid w:val="00931E27"/>
    <w:rsid w:val="009322C3"/>
    <w:rsid w:val="00933064"/>
    <w:rsid w:val="00934820"/>
    <w:rsid w:val="00934E52"/>
    <w:rsid w:val="00935571"/>
    <w:rsid w:val="009364AC"/>
    <w:rsid w:val="00937688"/>
    <w:rsid w:val="0094112B"/>
    <w:rsid w:val="00941263"/>
    <w:rsid w:val="00942E16"/>
    <w:rsid w:val="009456BB"/>
    <w:rsid w:val="00945A0A"/>
    <w:rsid w:val="009460AB"/>
    <w:rsid w:val="009462D9"/>
    <w:rsid w:val="00947743"/>
    <w:rsid w:val="00952BF5"/>
    <w:rsid w:val="00953A39"/>
    <w:rsid w:val="00954820"/>
    <w:rsid w:val="00955221"/>
    <w:rsid w:val="009552C3"/>
    <w:rsid w:val="009559E9"/>
    <w:rsid w:val="00955A46"/>
    <w:rsid w:val="00955D55"/>
    <w:rsid w:val="00956C4C"/>
    <w:rsid w:val="00956DFB"/>
    <w:rsid w:val="009608EA"/>
    <w:rsid w:val="00960EAC"/>
    <w:rsid w:val="00961D9A"/>
    <w:rsid w:val="00964246"/>
    <w:rsid w:val="0096472D"/>
    <w:rsid w:val="00966620"/>
    <w:rsid w:val="00967E66"/>
    <w:rsid w:val="0097001E"/>
    <w:rsid w:val="00970ECF"/>
    <w:rsid w:val="0097123F"/>
    <w:rsid w:val="00971AFD"/>
    <w:rsid w:val="0097513A"/>
    <w:rsid w:val="00975371"/>
    <w:rsid w:val="0097547D"/>
    <w:rsid w:val="009758E2"/>
    <w:rsid w:val="00975DF9"/>
    <w:rsid w:val="00980223"/>
    <w:rsid w:val="0098082F"/>
    <w:rsid w:val="0098088B"/>
    <w:rsid w:val="00980987"/>
    <w:rsid w:val="009810CC"/>
    <w:rsid w:val="00983631"/>
    <w:rsid w:val="00985E37"/>
    <w:rsid w:val="009865BF"/>
    <w:rsid w:val="00986D42"/>
    <w:rsid w:val="009872F4"/>
    <w:rsid w:val="009874CD"/>
    <w:rsid w:val="00987927"/>
    <w:rsid w:val="009901FF"/>
    <w:rsid w:val="00990444"/>
    <w:rsid w:val="00990ABF"/>
    <w:rsid w:val="00990DCC"/>
    <w:rsid w:val="00990F1B"/>
    <w:rsid w:val="0099104D"/>
    <w:rsid w:val="00992B2C"/>
    <w:rsid w:val="009932AD"/>
    <w:rsid w:val="009934BA"/>
    <w:rsid w:val="00993CF5"/>
    <w:rsid w:val="00994A41"/>
    <w:rsid w:val="00995F41"/>
    <w:rsid w:val="00997233"/>
    <w:rsid w:val="009A0319"/>
    <w:rsid w:val="009A11E8"/>
    <w:rsid w:val="009A1530"/>
    <w:rsid w:val="009A1A06"/>
    <w:rsid w:val="009A20A1"/>
    <w:rsid w:val="009A33C7"/>
    <w:rsid w:val="009A3CBD"/>
    <w:rsid w:val="009A41EB"/>
    <w:rsid w:val="009A44E3"/>
    <w:rsid w:val="009A49CC"/>
    <w:rsid w:val="009A60D4"/>
    <w:rsid w:val="009A615D"/>
    <w:rsid w:val="009A625A"/>
    <w:rsid w:val="009B15A6"/>
    <w:rsid w:val="009B1A09"/>
    <w:rsid w:val="009B44BA"/>
    <w:rsid w:val="009B539D"/>
    <w:rsid w:val="009B621B"/>
    <w:rsid w:val="009B6D7A"/>
    <w:rsid w:val="009B7B88"/>
    <w:rsid w:val="009B7D09"/>
    <w:rsid w:val="009B7E1E"/>
    <w:rsid w:val="009B7EE9"/>
    <w:rsid w:val="009B7FB0"/>
    <w:rsid w:val="009C012E"/>
    <w:rsid w:val="009C087B"/>
    <w:rsid w:val="009C09F4"/>
    <w:rsid w:val="009C11BE"/>
    <w:rsid w:val="009C134D"/>
    <w:rsid w:val="009C154E"/>
    <w:rsid w:val="009C1911"/>
    <w:rsid w:val="009C1B4A"/>
    <w:rsid w:val="009C1FBA"/>
    <w:rsid w:val="009C2694"/>
    <w:rsid w:val="009C3760"/>
    <w:rsid w:val="009C4123"/>
    <w:rsid w:val="009C426B"/>
    <w:rsid w:val="009C53E5"/>
    <w:rsid w:val="009C627D"/>
    <w:rsid w:val="009D0443"/>
    <w:rsid w:val="009D085A"/>
    <w:rsid w:val="009D136C"/>
    <w:rsid w:val="009D18F4"/>
    <w:rsid w:val="009D2DA3"/>
    <w:rsid w:val="009D473B"/>
    <w:rsid w:val="009D586B"/>
    <w:rsid w:val="009D711E"/>
    <w:rsid w:val="009E0953"/>
    <w:rsid w:val="009E115D"/>
    <w:rsid w:val="009E3557"/>
    <w:rsid w:val="009E3BE2"/>
    <w:rsid w:val="009E445C"/>
    <w:rsid w:val="009E6289"/>
    <w:rsid w:val="009F1263"/>
    <w:rsid w:val="009F3B45"/>
    <w:rsid w:val="009F4296"/>
    <w:rsid w:val="009F54EF"/>
    <w:rsid w:val="009F55DB"/>
    <w:rsid w:val="009F6111"/>
    <w:rsid w:val="009F77CF"/>
    <w:rsid w:val="00A0132F"/>
    <w:rsid w:val="00A01588"/>
    <w:rsid w:val="00A01F73"/>
    <w:rsid w:val="00A0273E"/>
    <w:rsid w:val="00A02811"/>
    <w:rsid w:val="00A030CF"/>
    <w:rsid w:val="00A06202"/>
    <w:rsid w:val="00A0660C"/>
    <w:rsid w:val="00A069CF"/>
    <w:rsid w:val="00A079FC"/>
    <w:rsid w:val="00A07C52"/>
    <w:rsid w:val="00A07FFC"/>
    <w:rsid w:val="00A106F9"/>
    <w:rsid w:val="00A12C82"/>
    <w:rsid w:val="00A1458B"/>
    <w:rsid w:val="00A146CC"/>
    <w:rsid w:val="00A159BC"/>
    <w:rsid w:val="00A1617A"/>
    <w:rsid w:val="00A17884"/>
    <w:rsid w:val="00A17BCD"/>
    <w:rsid w:val="00A17BF3"/>
    <w:rsid w:val="00A20FF1"/>
    <w:rsid w:val="00A219D8"/>
    <w:rsid w:val="00A21EB3"/>
    <w:rsid w:val="00A22A48"/>
    <w:rsid w:val="00A23E5D"/>
    <w:rsid w:val="00A24122"/>
    <w:rsid w:val="00A24247"/>
    <w:rsid w:val="00A263B3"/>
    <w:rsid w:val="00A27A54"/>
    <w:rsid w:val="00A27B8D"/>
    <w:rsid w:val="00A27C03"/>
    <w:rsid w:val="00A27D2A"/>
    <w:rsid w:val="00A3021F"/>
    <w:rsid w:val="00A309C1"/>
    <w:rsid w:val="00A31240"/>
    <w:rsid w:val="00A31894"/>
    <w:rsid w:val="00A32080"/>
    <w:rsid w:val="00A338CB"/>
    <w:rsid w:val="00A33DAD"/>
    <w:rsid w:val="00A34CF8"/>
    <w:rsid w:val="00A34F85"/>
    <w:rsid w:val="00A355F5"/>
    <w:rsid w:val="00A36989"/>
    <w:rsid w:val="00A37125"/>
    <w:rsid w:val="00A37139"/>
    <w:rsid w:val="00A42365"/>
    <w:rsid w:val="00A4278F"/>
    <w:rsid w:val="00A42BF9"/>
    <w:rsid w:val="00A42C62"/>
    <w:rsid w:val="00A448A7"/>
    <w:rsid w:val="00A44B47"/>
    <w:rsid w:val="00A45310"/>
    <w:rsid w:val="00A45632"/>
    <w:rsid w:val="00A45916"/>
    <w:rsid w:val="00A45B7D"/>
    <w:rsid w:val="00A462CC"/>
    <w:rsid w:val="00A466CF"/>
    <w:rsid w:val="00A4709E"/>
    <w:rsid w:val="00A50D8E"/>
    <w:rsid w:val="00A50E38"/>
    <w:rsid w:val="00A51028"/>
    <w:rsid w:val="00A5378A"/>
    <w:rsid w:val="00A5452D"/>
    <w:rsid w:val="00A56049"/>
    <w:rsid w:val="00A56973"/>
    <w:rsid w:val="00A57A9F"/>
    <w:rsid w:val="00A57DFB"/>
    <w:rsid w:val="00A604BE"/>
    <w:rsid w:val="00A612BC"/>
    <w:rsid w:val="00A61572"/>
    <w:rsid w:val="00A6166C"/>
    <w:rsid w:val="00A61AC7"/>
    <w:rsid w:val="00A6291F"/>
    <w:rsid w:val="00A63313"/>
    <w:rsid w:val="00A643EB"/>
    <w:rsid w:val="00A6504B"/>
    <w:rsid w:val="00A6594C"/>
    <w:rsid w:val="00A65F64"/>
    <w:rsid w:val="00A66612"/>
    <w:rsid w:val="00A667EF"/>
    <w:rsid w:val="00A66883"/>
    <w:rsid w:val="00A669E1"/>
    <w:rsid w:val="00A66C30"/>
    <w:rsid w:val="00A70C37"/>
    <w:rsid w:val="00A715FD"/>
    <w:rsid w:val="00A716B0"/>
    <w:rsid w:val="00A72156"/>
    <w:rsid w:val="00A721E0"/>
    <w:rsid w:val="00A726D6"/>
    <w:rsid w:val="00A72E15"/>
    <w:rsid w:val="00A72E52"/>
    <w:rsid w:val="00A734A4"/>
    <w:rsid w:val="00A746A7"/>
    <w:rsid w:val="00A7520D"/>
    <w:rsid w:val="00A75BB9"/>
    <w:rsid w:val="00A76837"/>
    <w:rsid w:val="00A76AB1"/>
    <w:rsid w:val="00A77B7D"/>
    <w:rsid w:val="00A847D1"/>
    <w:rsid w:val="00A85617"/>
    <w:rsid w:val="00A913AE"/>
    <w:rsid w:val="00A91920"/>
    <w:rsid w:val="00A91D23"/>
    <w:rsid w:val="00A92145"/>
    <w:rsid w:val="00A92CE2"/>
    <w:rsid w:val="00A92E50"/>
    <w:rsid w:val="00A9396C"/>
    <w:rsid w:val="00A93F3F"/>
    <w:rsid w:val="00A949D2"/>
    <w:rsid w:val="00A962F7"/>
    <w:rsid w:val="00A9661E"/>
    <w:rsid w:val="00AA0183"/>
    <w:rsid w:val="00AA0C05"/>
    <w:rsid w:val="00AA337C"/>
    <w:rsid w:val="00AA3A8D"/>
    <w:rsid w:val="00AA3CE7"/>
    <w:rsid w:val="00AA401E"/>
    <w:rsid w:val="00AA5401"/>
    <w:rsid w:val="00AA73DB"/>
    <w:rsid w:val="00AB04A4"/>
    <w:rsid w:val="00AB0CDF"/>
    <w:rsid w:val="00AB2527"/>
    <w:rsid w:val="00AB34F3"/>
    <w:rsid w:val="00AB4F30"/>
    <w:rsid w:val="00AB6095"/>
    <w:rsid w:val="00AB6904"/>
    <w:rsid w:val="00AB742F"/>
    <w:rsid w:val="00AC0D8C"/>
    <w:rsid w:val="00AC27B4"/>
    <w:rsid w:val="00AC288C"/>
    <w:rsid w:val="00AC2A32"/>
    <w:rsid w:val="00AC31A5"/>
    <w:rsid w:val="00AC3D0D"/>
    <w:rsid w:val="00AC3EE0"/>
    <w:rsid w:val="00AC4016"/>
    <w:rsid w:val="00AC47D9"/>
    <w:rsid w:val="00AC4C91"/>
    <w:rsid w:val="00AC6172"/>
    <w:rsid w:val="00AC7BD4"/>
    <w:rsid w:val="00AD0AFA"/>
    <w:rsid w:val="00AD19A9"/>
    <w:rsid w:val="00AD1FF0"/>
    <w:rsid w:val="00AD2864"/>
    <w:rsid w:val="00AD2BF1"/>
    <w:rsid w:val="00AD2D8B"/>
    <w:rsid w:val="00AD3F56"/>
    <w:rsid w:val="00AD46DE"/>
    <w:rsid w:val="00AD5691"/>
    <w:rsid w:val="00AD5889"/>
    <w:rsid w:val="00AD6C20"/>
    <w:rsid w:val="00AD6C46"/>
    <w:rsid w:val="00AD7FD5"/>
    <w:rsid w:val="00AE195D"/>
    <w:rsid w:val="00AE31D2"/>
    <w:rsid w:val="00AE64A7"/>
    <w:rsid w:val="00AE7C5C"/>
    <w:rsid w:val="00AE7E46"/>
    <w:rsid w:val="00AF04B2"/>
    <w:rsid w:val="00AF0603"/>
    <w:rsid w:val="00AF0643"/>
    <w:rsid w:val="00AF1AC5"/>
    <w:rsid w:val="00AF1D86"/>
    <w:rsid w:val="00AF237E"/>
    <w:rsid w:val="00AF259E"/>
    <w:rsid w:val="00AF2996"/>
    <w:rsid w:val="00AF337F"/>
    <w:rsid w:val="00AF376E"/>
    <w:rsid w:val="00AF3B57"/>
    <w:rsid w:val="00AF5344"/>
    <w:rsid w:val="00AF5C10"/>
    <w:rsid w:val="00AF78A1"/>
    <w:rsid w:val="00B01550"/>
    <w:rsid w:val="00B01CC0"/>
    <w:rsid w:val="00B021B5"/>
    <w:rsid w:val="00B02424"/>
    <w:rsid w:val="00B057E3"/>
    <w:rsid w:val="00B06464"/>
    <w:rsid w:val="00B07AE3"/>
    <w:rsid w:val="00B11F0E"/>
    <w:rsid w:val="00B135B3"/>
    <w:rsid w:val="00B13D3D"/>
    <w:rsid w:val="00B13E39"/>
    <w:rsid w:val="00B13EDA"/>
    <w:rsid w:val="00B14AC0"/>
    <w:rsid w:val="00B157EA"/>
    <w:rsid w:val="00B16543"/>
    <w:rsid w:val="00B16619"/>
    <w:rsid w:val="00B17CF0"/>
    <w:rsid w:val="00B22ACA"/>
    <w:rsid w:val="00B23435"/>
    <w:rsid w:val="00B23AA3"/>
    <w:rsid w:val="00B241C5"/>
    <w:rsid w:val="00B300A1"/>
    <w:rsid w:val="00B304AE"/>
    <w:rsid w:val="00B30A10"/>
    <w:rsid w:val="00B3122B"/>
    <w:rsid w:val="00B32C9A"/>
    <w:rsid w:val="00B32CC5"/>
    <w:rsid w:val="00B3480A"/>
    <w:rsid w:val="00B34A99"/>
    <w:rsid w:val="00B36EB4"/>
    <w:rsid w:val="00B400B9"/>
    <w:rsid w:val="00B42F7B"/>
    <w:rsid w:val="00B43402"/>
    <w:rsid w:val="00B4399C"/>
    <w:rsid w:val="00B43E90"/>
    <w:rsid w:val="00B43F4D"/>
    <w:rsid w:val="00B4522D"/>
    <w:rsid w:val="00B472EE"/>
    <w:rsid w:val="00B4786C"/>
    <w:rsid w:val="00B47A08"/>
    <w:rsid w:val="00B50316"/>
    <w:rsid w:val="00B50672"/>
    <w:rsid w:val="00B5167D"/>
    <w:rsid w:val="00B51F7F"/>
    <w:rsid w:val="00B51FFE"/>
    <w:rsid w:val="00B52B68"/>
    <w:rsid w:val="00B52C27"/>
    <w:rsid w:val="00B53869"/>
    <w:rsid w:val="00B54D3D"/>
    <w:rsid w:val="00B551B2"/>
    <w:rsid w:val="00B56647"/>
    <w:rsid w:val="00B56E36"/>
    <w:rsid w:val="00B56F01"/>
    <w:rsid w:val="00B56F55"/>
    <w:rsid w:val="00B57B48"/>
    <w:rsid w:val="00B60373"/>
    <w:rsid w:val="00B60E18"/>
    <w:rsid w:val="00B60F53"/>
    <w:rsid w:val="00B61A54"/>
    <w:rsid w:val="00B620C8"/>
    <w:rsid w:val="00B628C4"/>
    <w:rsid w:val="00B636F8"/>
    <w:rsid w:val="00B641D1"/>
    <w:rsid w:val="00B64A67"/>
    <w:rsid w:val="00B661F7"/>
    <w:rsid w:val="00B663AE"/>
    <w:rsid w:val="00B678B9"/>
    <w:rsid w:val="00B70CB6"/>
    <w:rsid w:val="00B712D0"/>
    <w:rsid w:val="00B72423"/>
    <w:rsid w:val="00B75858"/>
    <w:rsid w:val="00B761EC"/>
    <w:rsid w:val="00B775A1"/>
    <w:rsid w:val="00B8062B"/>
    <w:rsid w:val="00B80E81"/>
    <w:rsid w:val="00B82A57"/>
    <w:rsid w:val="00B82B23"/>
    <w:rsid w:val="00B83A57"/>
    <w:rsid w:val="00B83DD6"/>
    <w:rsid w:val="00B83EE8"/>
    <w:rsid w:val="00B83F35"/>
    <w:rsid w:val="00B84470"/>
    <w:rsid w:val="00B8555F"/>
    <w:rsid w:val="00B86397"/>
    <w:rsid w:val="00B86435"/>
    <w:rsid w:val="00B87DEA"/>
    <w:rsid w:val="00B90171"/>
    <w:rsid w:val="00B904ED"/>
    <w:rsid w:val="00B90BEB"/>
    <w:rsid w:val="00B91C5A"/>
    <w:rsid w:val="00B93AF5"/>
    <w:rsid w:val="00B95A64"/>
    <w:rsid w:val="00B96708"/>
    <w:rsid w:val="00B9698B"/>
    <w:rsid w:val="00B97923"/>
    <w:rsid w:val="00BA0CF7"/>
    <w:rsid w:val="00BA1CF8"/>
    <w:rsid w:val="00BA475E"/>
    <w:rsid w:val="00BA5361"/>
    <w:rsid w:val="00BA551C"/>
    <w:rsid w:val="00BA58D7"/>
    <w:rsid w:val="00BA5AFE"/>
    <w:rsid w:val="00BA5B0A"/>
    <w:rsid w:val="00BA69F7"/>
    <w:rsid w:val="00BA7943"/>
    <w:rsid w:val="00BA7B75"/>
    <w:rsid w:val="00BA7E90"/>
    <w:rsid w:val="00BB019E"/>
    <w:rsid w:val="00BB174B"/>
    <w:rsid w:val="00BB1CD9"/>
    <w:rsid w:val="00BB223D"/>
    <w:rsid w:val="00BB2A51"/>
    <w:rsid w:val="00BB34B7"/>
    <w:rsid w:val="00BB67CB"/>
    <w:rsid w:val="00BC0446"/>
    <w:rsid w:val="00BC11CF"/>
    <w:rsid w:val="00BC2A14"/>
    <w:rsid w:val="00BC36E1"/>
    <w:rsid w:val="00BC3E14"/>
    <w:rsid w:val="00BC4395"/>
    <w:rsid w:val="00BC47D2"/>
    <w:rsid w:val="00BC5AAD"/>
    <w:rsid w:val="00BC5BB8"/>
    <w:rsid w:val="00BC60D7"/>
    <w:rsid w:val="00BC7D42"/>
    <w:rsid w:val="00BC7FB2"/>
    <w:rsid w:val="00BD2D61"/>
    <w:rsid w:val="00BD3267"/>
    <w:rsid w:val="00BD4F1C"/>
    <w:rsid w:val="00BD720A"/>
    <w:rsid w:val="00BD7BB5"/>
    <w:rsid w:val="00BE0193"/>
    <w:rsid w:val="00BE058B"/>
    <w:rsid w:val="00BE0E06"/>
    <w:rsid w:val="00BE132D"/>
    <w:rsid w:val="00BE1D55"/>
    <w:rsid w:val="00BE28D1"/>
    <w:rsid w:val="00BE4080"/>
    <w:rsid w:val="00BE5105"/>
    <w:rsid w:val="00BE7223"/>
    <w:rsid w:val="00BF04B8"/>
    <w:rsid w:val="00BF1FA2"/>
    <w:rsid w:val="00BF27EF"/>
    <w:rsid w:val="00BF2D68"/>
    <w:rsid w:val="00BF35F4"/>
    <w:rsid w:val="00BF4310"/>
    <w:rsid w:val="00BF5474"/>
    <w:rsid w:val="00BF6D5C"/>
    <w:rsid w:val="00C003F4"/>
    <w:rsid w:val="00C0084E"/>
    <w:rsid w:val="00C0234D"/>
    <w:rsid w:val="00C02410"/>
    <w:rsid w:val="00C024A4"/>
    <w:rsid w:val="00C034EA"/>
    <w:rsid w:val="00C0359F"/>
    <w:rsid w:val="00C04473"/>
    <w:rsid w:val="00C046AB"/>
    <w:rsid w:val="00C04751"/>
    <w:rsid w:val="00C04A46"/>
    <w:rsid w:val="00C04B83"/>
    <w:rsid w:val="00C05281"/>
    <w:rsid w:val="00C06ADB"/>
    <w:rsid w:val="00C06B78"/>
    <w:rsid w:val="00C07136"/>
    <w:rsid w:val="00C07161"/>
    <w:rsid w:val="00C07BF6"/>
    <w:rsid w:val="00C07D72"/>
    <w:rsid w:val="00C07E45"/>
    <w:rsid w:val="00C109EE"/>
    <w:rsid w:val="00C1286E"/>
    <w:rsid w:val="00C12F4B"/>
    <w:rsid w:val="00C14C14"/>
    <w:rsid w:val="00C14E25"/>
    <w:rsid w:val="00C16CBE"/>
    <w:rsid w:val="00C16DD1"/>
    <w:rsid w:val="00C23946"/>
    <w:rsid w:val="00C24213"/>
    <w:rsid w:val="00C24921"/>
    <w:rsid w:val="00C263F8"/>
    <w:rsid w:val="00C32DB8"/>
    <w:rsid w:val="00C33C74"/>
    <w:rsid w:val="00C359D0"/>
    <w:rsid w:val="00C36678"/>
    <w:rsid w:val="00C36B36"/>
    <w:rsid w:val="00C40F9F"/>
    <w:rsid w:val="00C42D77"/>
    <w:rsid w:val="00C43D27"/>
    <w:rsid w:val="00C45018"/>
    <w:rsid w:val="00C45F7E"/>
    <w:rsid w:val="00C46768"/>
    <w:rsid w:val="00C46C1F"/>
    <w:rsid w:val="00C50D00"/>
    <w:rsid w:val="00C5143D"/>
    <w:rsid w:val="00C5178C"/>
    <w:rsid w:val="00C51E4B"/>
    <w:rsid w:val="00C52186"/>
    <w:rsid w:val="00C52AD5"/>
    <w:rsid w:val="00C5347E"/>
    <w:rsid w:val="00C55CB6"/>
    <w:rsid w:val="00C56810"/>
    <w:rsid w:val="00C56B74"/>
    <w:rsid w:val="00C576C4"/>
    <w:rsid w:val="00C6120B"/>
    <w:rsid w:val="00C626CA"/>
    <w:rsid w:val="00C63A31"/>
    <w:rsid w:val="00C6498D"/>
    <w:rsid w:val="00C650FB"/>
    <w:rsid w:val="00C670E6"/>
    <w:rsid w:val="00C714E8"/>
    <w:rsid w:val="00C72A75"/>
    <w:rsid w:val="00C73E2A"/>
    <w:rsid w:val="00C74E31"/>
    <w:rsid w:val="00C74F3B"/>
    <w:rsid w:val="00C75A1D"/>
    <w:rsid w:val="00C75A7C"/>
    <w:rsid w:val="00C764F0"/>
    <w:rsid w:val="00C779A0"/>
    <w:rsid w:val="00C77E24"/>
    <w:rsid w:val="00C80071"/>
    <w:rsid w:val="00C81F7E"/>
    <w:rsid w:val="00C82201"/>
    <w:rsid w:val="00C8242B"/>
    <w:rsid w:val="00C8331C"/>
    <w:rsid w:val="00C83D04"/>
    <w:rsid w:val="00C83E1D"/>
    <w:rsid w:val="00C8480B"/>
    <w:rsid w:val="00C84C52"/>
    <w:rsid w:val="00C84D68"/>
    <w:rsid w:val="00C862CA"/>
    <w:rsid w:val="00C90503"/>
    <w:rsid w:val="00C90C1F"/>
    <w:rsid w:val="00C90F9F"/>
    <w:rsid w:val="00C90FA2"/>
    <w:rsid w:val="00C91EB0"/>
    <w:rsid w:val="00C927D2"/>
    <w:rsid w:val="00C92FD0"/>
    <w:rsid w:val="00C93381"/>
    <w:rsid w:val="00C9353D"/>
    <w:rsid w:val="00C93756"/>
    <w:rsid w:val="00C93E68"/>
    <w:rsid w:val="00C93EBA"/>
    <w:rsid w:val="00C9539E"/>
    <w:rsid w:val="00C960B5"/>
    <w:rsid w:val="00C960EE"/>
    <w:rsid w:val="00C965DA"/>
    <w:rsid w:val="00C96701"/>
    <w:rsid w:val="00C96A9A"/>
    <w:rsid w:val="00CA0031"/>
    <w:rsid w:val="00CA061F"/>
    <w:rsid w:val="00CA073C"/>
    <w:rsid w:val="00CA0CE6"/>
    <w:rsid w:val="00CA0D4C"/>
    <w:rsid w:val="00CA32C8"/>
    <w:rsid w:val="00CA4635"/>
    <w:rsid w:val="00CA4CFF"/>
    <w:rsid w:val="00CA65DC"/>
    <w:rsid w:val="00CA7F70"/>
    <w:rsid w:val="00CB18B8"/>
    <w:rsid w:val="00CB2FB9"/>
    <w:rsid w:val="00CB37ED"/>
    <w:rsid w:val="00CB4063"/>
    <w:rsid w:val="00CB534B"/>
    <w:rsid w:val="00CB5A9E"/>
    <w:rsid w:val="00CB704B"/>
    <w:rsid w:val="00CB733F"/>
    <w:rsid w:val="00CB7C91"/>
    <w:rsid w:val="00CC0B9C"/>
    <w:rsid w:val="00CC0EFC"/>
    <w:rsid w:val="00CC1306"/>
    <w:rsid w:val="00CC1831"/>
    <w:rsid w:val="00CC21B2"/>
    <w:rsid w:val="00CC35B7"/>
    <w:rsid w:val="00CC4567"/>
    <w:rsid w:val="00CC60E7"/>
    <w:rsid w:val="00CC6B1C"/>
    <w:rsid w:val="00CC70A7"/>
    <w:rsid w:val="00CC72BD"/>
    <w:rsid w:val="00CD1503"/>
    <w:rsid w:val="00CD1EF4"/>
    <w:rsid w:val="00CD3068"/>
    <w:rsid w:val="00CD3873"/>
    <w:rsid w:val="00CD48B1"/>
    <w:rsid w:val="00CD491B"/>
    <w:rsid w:val="00CD5359"/>
    <w:rsid w:val="00CD6011"/>
    <w:rsid w:val="00CD6055"/>
    <w:rsid w:val="00CD6542"/>
    <w:rsid w:val="00CE0500"/>
    <w:rsid w:val="00CE2F5E"/>
    <w:rsid w:val="00CE36E9"/>
    <w:rsid w:val="00CE416C"/>
    <w:rsid w:val="00CE56C9"/>
    <w:rsid w:val="00CE575C"/>
    <w:rsid w:val="00CE5CFE"/>
    <w:rsid w:val="00CE5FB5"/>
    <w:rsid w:val="00CE6146"/>
    <w:rsid w:val="00CE6894"/>
    <w:rsid w:val="00CE6E42"/>
    <w:rsid w:val="00CE76EF"/>
    <w:rsid w:val="00CE7A27"/>
    <w:rsid w:val="00CE7C13"/>
    <w:rsid w:val="00CF0348"/>
    <w:rsid w:val="00CF14A3"/>
    <w:rsid w:val="00CF1529"/>
    <w:rsid w:val="00CF18F4"/>
    <w:rsid w:val="00CF1B8E"/>
    <w:rsid w:val="00CF25C8"/>
    <w:rsid w:val="00CF34FA"/>
    <w:rsid w:val="00CF39AE"/>
    <w:rsid w:val="00CF3B1A"/>
    <w:rsid w:val="00CF3F71"/>
    <w:rsid w:val="00CF4051"/>
    <w:rsid w:val="00CF462B"/>
    <w:rsid w:val="00CF5CD7"/>
    <w:rsid w:val="00CF61EE"/>
    <w:rsid w:val="00CF727E"/>
    <w:rsid w:val="00CF779E"/>
    <w:rsid w:val="00CF7BA4"/>
    <w:rsid w:val="00CF7EA0"/>
    <w:rsid w:val="00D0228B"/>
    <w:rsid w:val="00D04312"/>
    <w:rsid w:val="00D05DBE"/>
    <w:rsid w:val="00D0740C"/>
    <w:rsid w:val="00D10AD4"/>
    <w:rsid w:val="00D110FE"/>
    <w:rsid w:val="00D113E5"/>
    <w:rsid w:val="00D11F42"/>
    <w:rsid w:val="00D11F67"/>
    <w:rsid w:val="00D128CE"/>
    <w:rsid w:val="00D133B5"/>
    <w:rsid w:val="00D13B49"/>
    <w:rsid w:val="00D14DC9"/>
    <w:rsid w:val="00D17054"/>
    <w:rsid w:val="00D202D8"/>
    <w:rsid w:val="00D203D1"/>
    <w:rsid w:val="00D21278"/>
    <w:rsid w:val="00D22FEF"/>
    <w:rsid w:val="00D265D7"/>
    <w:rsid w:val="00D271B8"/>
    <w:rsid w:val="00D27297"/>
    <w:rsid w:val="00D30D02"/>
    <w:rsid w:val="00D31514"/>
    <w:rsid w:val="00D3169A"/>
    <w:rsid w:val="00D31DE8"/>
    <w:rsid w:val="00D326A4"/>
    <w:rsid w:val="00D342F2"/>
    <w:rsid w:val="00D34A53"/>
    <w:rsid w:val="00D36326"/>
    <w:rsid w:val="00D365E0"/>
    <w:rsid w:val="00D37EB9"/>
    <w:rsid w:val="00D418C8"/>
    <w:rsid w:val="00D41A89"/>
    <w:rsid w:val="00D421CE"/>
    <w:rsid w:val="00D42B72"/>
    <w:rsid w:val="00D42BBC"/>
    <w:rsid w:val="00D42DD2"/>
    <w:rsid w:val="00D43A0F"/>
    <w:rsid w:val="00D44752"/>
    <w:rsid w:val="00D4553F"/>
    <w:rsid w:val="00D456EB"/>
    <w:rsid w:val="00D45D41"/>
    <w:rsid w:val="00D47270"/>
    <w:rsid w:val="00D50D86"/>
    <w:rsid w:val="00D528B3"/>
    <w:rsid w:val="00D52DA8"/>
    <w:rsid w:val="00D57B59"/>
    <w:rsid w:val="00D614FE"/>
    <w:rsid w:val="00D61F2F"/>
    <w:rsid w:val="00D64F4B"/>
    <w:rsid w:val="00D654EE"/>
    <w:rsid w:val="00D66720"/>
    <w:rsid w:val="00D667B4"/>
    <w:rsid w:val="00D67229"/>
    <w:rsid w:val="00D67BF5"/>
    <w:rsid w:val="00D70D51"/>
    <w:rsid w:val="00D713CD"/>
    <w:rsid w:val="00D71A00"/>
    <w:rsid w:val="00D71B58"/>
    <w:rsid w:val="00D7299D"/>
    <w:rsid w:val="00D72AEF"/>
    <w:rsid w:val="00D73091"/>
    <w:rsid w:val="00D73353"/>
    <w:rsid w:val="00D736D5"/>
    <w:rsid w:val="00D754EE"/>
    <w:rsid w:val="00D75D0E"/>
    <w:rsid w:val="00D76305"/>
    <w:rsid w:val="00D76EAF"/>
    <w:rsid w:val="00D80183"/>
    <w:rsid w:val="00D80B0F"/>
    <w:rsid w:val="00D829CB"/>
    <w:rsid w:val="00D83C04"/>
    <w:rsid w:val="00D855C8"/>
    <w:rsid w:val="00D86D85"/>
    <w:rsid w:val="00D87555"/>
    <w:rsid w:val="00D92DDB"/>
    <w:rsid w:val="00D93A80"/>
    <w:rsid w:val="00D9461E"/>
    <w:rsid w:val="00D9542A"/>
    <w:rsid w:val="00D96147"/>
    <w:rsid w:val="00D979C7"/>
    <w:rsid w:val="00DA08EF"/>
    <w:rsid w:val="00DA0E1F"/>
    <w:rsid w:val="00DA0F26"/>
    <w:rsid w:val="00DA0F59"/>
    <w:rsid w:val="00DA142C"/>
    <w:rsid w:val="00DA2315"/>
    <w:rsid w:val="00DA35C3"/>
    <w:rsid w:val="00DA3B04"/>
    <w:rsid w:val="00DA560F"/>
    <w:rsid w:val="00DA5691"/>
    <w:rsid w:val="00DA61F1"/>
    <w:rsid w:val="00DA6CB4"/>
    <w:rsid w:val="00DA74AB"/>
    <w:rsid w:val="00DB04C6"/>
    <w:rsid w:val="00DB17F8"/>
    <w:rsid w:val="00DB1989"/>
    <w:rsid w:val="00DB1DE2"/>
    <w:rsid w:val="00DB2737"/>
    <w:rsid w:val="00DB38BC"/>
    <w:rsid w:val="00DB5ED8"/>
    <w:rsid w:val="00DB66D0"/>
    <w:rsid w:val="00DB757E"/>
    <w:rsid w:val="00DB7F09"/>
    <w:rsid w:val="00DB7FEB"/>
    <w:rsid w:val="00DC0D3B"/>
    <w:rsid w:val="00DC0D8B"/>
    <w:rsid w:val="00DC17CD"/>
    <w:rsid w:val="00DC1F12"/>
    <w:rsid w:val="00DC3302"/>
    <w:rsid w:val="00DC3404"/>
    <w:rsid w:val="00DC38E6"/>
    <w:rsid w:val="00DC41B1"/>
    <w:rsid w:val="00DC45F9"/>
    <w:rsid w:val="00DC6D44"/>
    <w:rsid w:val="00DC7634"/>
    <w:rsid w:val="00DD10BD"/>
    <w:rsid w:val="00DD2B4B"/>
    <w:rsid w:val="00DD3209"/>
    <w:rsid w:val="00DD368E"/>
    <w:rsid w:val="00DD479B"/>
    <w:rsid w:val="00DD485C"/>
    <w:rsid w:val="00DD4BAC"/>
    <w:rsid w:val="00DD4D4C"/>
    <w:rsid w:val="00DD7CA7"/>
    <w:rsid w:val="00DE00C9"/>
    <w:rsid w:val="00DE0228"/>
    <w:rsid w:val="00DE0B38"/>
    <w:rsid w:val="00DE13E0"/>
    <w:rsid w:val="00DE1B8D"/>
    <w:rsid w:val="00DE74D6"/>
    <w:rsid w:val="00DE76B5"/>
    <w:rsid w:val="00DE7977"/>
    <w:rsid w:val="00DE7E70"/>
    <w:rsid w:val="00DF0553"/>
    <w:rsid w:val="00DF101D"/>
    <w:rsid w:val="00DF1BC6"/>
    <w:rsid w:val="00DF1BF5"/>
    <w:rsid w:val="00DF2272"/>
    <w:rsid w:val="00DF243F"/>
    <w:rsid w:val="00DF2BA7"/>
    <w:rsid w:val="00DF2E03"/>
    <w:rsid w:val="00DF52FF"/>
    <w:rsid w:val="00DF6D76"/>
    <w:rsid w:val="00DF7A2B"/>
    <w:rsid w:val="00DF7BB9"/>
    <w:rsid w:val="00E02130"/>
    <w:rsid w:val="00E0232F"/>
    <w:rsid w:val="00E04125"/>
    <w:rsid w:val="00E04C6C"/>
    <w:rsid w:val="00E0670C"/>
    <w:rsid w:val="00E10383"/>
    <w:rsid w:val="00E105E6"/>
    <w:rsid w:val="00E11A6A"/>
    <w:rsid w:val="00E12380"/>
    <w:rsid w:val="00E1333B"/>
    <w:rsid w:val="00E13558"/>
    <w:rsid w:val="00E13583"/>
    <w:rsid w:val="00E135CA"/>
    <w:rsid w:val="00E13609"/>
    <w:rsid w:val="00E13A25"/>
    <w:rsid w:val="00E142BC"/>
    <w:rsid w:val="00E174DE"/>
    <w:rsid w:val="00E205C9"/>
    <w:rsid w:val="00E20A27"/>
    <w:rsid w:val="00E21D2A"/>
    <w:rsid w:val="00E22044"/>
    <w:rsid w:val="00E24C75"/>
    <w:rsid w:val="00E25391"/>
    <w:rsid w:val="00E26D1B"/>
    <w:rsid w:val="00E2782B"/>
    <w:rsid w:val="00E30DE2"/>
    <w:rsid w:val="00E3249E"/>
    <w:rsid w:val="00E3295D"/>
    <w:rsid w:val="00E32CDF"/>
    <w:rsid w:val="00E33EDF"/>
    <w:rsid w:val="00E34477"/>
    <w:rsid w:val="00E35B60"/>
    <w:rsid w:val="00E3651D"/>
    <w:rsid w:val="00E36557"/>
    <w:rsid w:val="00E3705D"/>
    <w:rsid w:val="00E371DE"/>
    <w:rsid w:val="00E3769F"/>
    <w:rsid w:val="00E37D53"/>
    <w:rsid w:val="00E40D64"/>
    <w:rsid w:val="00E414A3"/>
    <w:rsid w:val="00E43CCF"/>
    <w:rsid w:val="00E43F17"/>
    <w:rsid w:val="00E46433"/>
    <w:rsid w:val="00E467D5"/>
    <w:rsid w:val="00E475F0"/>
    <w:rsid w:val="00E479F7"/>
    <w:rsid w:val="00E51EAE"/>
    <w:rsid w:val="00E52CE2"/>
    <w:rsid w:val="00E55970"/>
    <w:rsid w:val="00E56928"/>
    <w:rsid w:val="00E56D61"/>
    <w:rsid w:val="00E6077F"/>
    <w:rsid w:val="00E61156"/>
    <w:rsid w:val="00E62DC2"/>
    <w:rsid w:val="00E633FB"/>
    <w:rsid w:val="00E640A8"/>
    <w:rsid w:val="00E640FA"/>
    <w:rsid w:val="00E65E3E"/>
    <w:rsid w:val="00E66389"/>
    <w:rsid w:val="00E7046C"/>
    <w:rsid w:val="00E70B9F"/>
    <w:rsid w:val="00E710D3"/>
    <w:rsid w:val="00E717DF"/>
    <w:rsid w:val="00E717F0"/>
    <w:rsid w:val="00E71815"/>
    <w:rsid w:val="00E72937"/>
    <w:rsid w:val="00E72B0E"/>
    <w:rsid w:val="00E73165"/>
    <w:rsid w:val="00E74005"/>
    <w:rsid w:val="00E741EA"/>
    <w:rsid w:val="00E74F0D"/>
    <w:rsid w:val="00E75C9D"/>
    <w:rsid w:val="00E762FA"/>
    <w:rsid w:val="00E766D5"/>
    <w:rsid w:val="00E7673D"/>
    <w:rsid w:val="00E769F7"/>
    <w:rsid w:val="00E76C29"/>
    <w:rsid w:val="00E7771C"/>
    <w:rsid w:val="00E7793A"/>
    <w:rsid w:val="00E77DF6"/>
    <w:rsid w:val="00E81E59"/>
    <w:rsid w:val="00E82216"/>
    <w:rsid w:val="00E83126"/>
    <w:rsid w:val="00E8415E"/>
    <w:rsid w:val="00E843B0"/>
    <w:rsid w:val="00E8647C"/>
    <w:rsid w:val="00E86C91"/>
    <w:rsid w:val="00E874DA"/>
    <w:rsid w:val="00E877A7"/>
    <w:rsid w:val="00E91098"/>
    <w:rsid w:val="00E91E18"/>
    <w:rsid w:val="00E922E8"/>
    <w:rsid w:val="00E92734"/>
    <w:rsid w:val="00E92D03"/>
    <w:rsid w:val="00E92FD3"/>
    <w:rsid w:val="00E946F4"/>
    <w:rsid w:val="00E9504C"/>
    <w:rsid w:val="00E959AC"/>
    <w:rsid w:val="00E95D4F"/>
    <w:rsid w:val="00E96927"/>
    <w:rsid w:val="00E974D6"/>
    <w:rsid w:val="00EA1818"/>
    <w:rsid w:val="00EA1FA9"/>
    <w:rsid w:val="00EA5667"/>
    <w:rsid w:val="00EA5C95"/>
    <w:rsid w:val="00EA652A"/>
    <w:rsid w:val="00EA7291"/>
    <w:rsid w:val="00EB0AC2"/>
    <w:rsid w:val="00EB0F6E"/>
    <w:rsid w:val="00EB1D69"/>
    <w:rsid w:val="00EB1DA4"/>
    <w:rsid w:val="00EB2D63"/>
    <w:rsid w:val="00EB3B49"/>
    <w:rsid w:val="00EB4BD2"/>
    <w:rsid w:val="00EB6C63"/>
    <w:rsid w:val="00EB6F9B"/>
    <w:rsid w:val="00EB744A"/>
    <w:rsid w:val="00EC01C1"/>
    <w:rsid w:val="00EC11A9"/>
    <w:rsid w:val="00EC2D01"/>
    <w:rsid w:val="00EC2DAA"/>
    <w:rsid w:val="00EC320E"/>
    <w:rsid w:val="00EC3718"/>
    <w:rsid w:val="00EC3ED6"/>
    <w:rsid w:val="00EC4074"/>
    <w:rsid w:val="00EC4A50"/>
    <w:rsid w:val="00EC546E"/>
    <w:rsid w:val="00EC750D"/>
    <w:rsid w:val="00EC7E1D"/>
    <w:rsid w:val="00ED20E0"/>
    <w:rsid w:val="00ED41C9"/>
    <w:rsid w:val="00ED5E9D"/>
    <w:rsid w:val="00ED5F91"/>
    <w:rsid w:val="00ED7849"/>
    <w:rsid w:val="00ED7A93"/>
    <w:rsid w:val="00EE10FE"/>
    <w:rsid w:val="00EE19BE"/>
    <w:rsid w:val="00EE27A3"/>
    <w:rsid w:val="00EE4969"/>
    <w:rsid w:val="00EE55D2"/>
    <w:rsid w:val="00EE564D"/>
    <w:rsid w:val="00EE5B0B"/>
    <w:rsid w:val="00EE6742"/>
    <w:rsid w:val="00EE6FF0"/>
    <w:rsid w:val="00EF0D19"/>
    <w:rsid w:val="00EF16D4"/>
    <w:rsid w:val="00EF2ECE"/>
    <w:rsid w:val="00EF303E"/>
    <w:rsid w:val="00EF3441"/>
    <w:rsid w:val="00EF3998"/>
    <w:rsid w:val="00EF4339"/>
    <w:rsid w:val="00EF4C7D"/>
    <w:rsid w:val="00EF50E0"/>
    <w:rsid w:val="00EF5172"/>
    <w:rsid w:val="00EF68F2"/>
    <w:rsid w:val="00EF6A7C"/>
    <w:rsid w:val="00EF6E5F"/>
    <w:rsid w:val="00EF7877"/>
    <w:rsid w:val="00F01164"/>
    <w:rsid w:val="00F0247F"/>
    <w:rsid w:val="00F02523"/>
    <w:rsid w:val="00F02EF3"/>
    <w:rsid w:val="00F0356A"/>
    <w:rsid w:val="00F03E05"/>
    <w:rsid w:val="00F047EF"/>
    <w:rsid w:val="00F05ECA"/>
    <w:rsid w:val="00F05F73"/>
    <w:rsid w:val="00F05FC7"/>
    <w:rsid w:val="00F0720F"/>
    <w:rsid w:val="00F074D7"/>
    <w:rsid w:val="00F102F8"/>
    <w:rsid w:val="00F110F4"/>
    <w:rsid w:val="00F1195C"/>
    <w:rsid w:val="00F125E1"/>
    <w:rsid w:val="00F12A09"/>
    <w:rsid w:val="00F1468E"/>
    <w:rsid w:val="00F15094"/>
    <w:rsid w:val="00F15B6E"/>
    <w:rsid w:val="00F16574"/>
    <w:rsid w:val="00F16BEF"/>
    <w:rsid w:val="00F17764"/>
    <w:rsid w:val="00F178B3"/>
    <w:rsid w:val="00F20675"/>
    <w:rsid w:val="00F21BFD"/>
    <w:rsid w:val="00F2251C"/>
    <w:rsid w:val="00F231AE"/>
    <w:rsid w:val="00F242AC"/>
    <w:rsid w:val="00F243B4"/>
    <w:rsid w:val="00F253E8"/>
    <w:rsid w:val="00F26901"/>
    <w:rsid w:val="00F26F0F"/>
    <w:rsid w:val="00F26FF3"/>
    <w:rsid w:val="00F277E4"/>
    <w:rsid w:val="00F305E7"/>
    <w:rsid w:val="00F31A63"/>
    <w:rsid w:val="00F31B75"/>
    <w:rsid w:val="00F33705"/>
    <w:rsid w:val="00F34FB1"/>
    <w:rsid w:val="00F3665D"/>
    <w:rsid w:val="00F37588"/>
    <w:rsid w:val="00F3787D"/>
    <w:rsid w:val="00F37EC6"/>
    <w:rsid w:val="00F40DE4"/>
    <w:rsid w:val="00F41DA6"/>
    <w:rsid w:val="00F426B6"/>
    <w:rsid w:val="00F44434"/>
    <w:rsid w:val="00F45585"/>
    <w:rsid w:val="00F4676D"/>
    <w:rsid w:val="00F50D19"/>
    <w:rsid w:val="00F51C70"/>
    <w:rsid w:val="00F540C1"/>
    <w:rsid w:val="00F5539A"/>
    <w:rsid w:val="00F55ED1"/>
    <w:rsid w:val="00F57B70"/>
    <w:rsid w:val="00F604AC"/>
    <w:rsid w:val="00F60DF7"/>
    <w:rsid w:val="00F61CC5"/>
    <w:rsid w:val="00F62233"/>
    <w:rsid w:val="00F64538"/>
    <w:rsid w:val="00F65E3B"/>
    <w:rsid w:val="00F6647D"/>
    <w:rsid w:val="00F67D49"/>
    <w:rsid w:val="00F700C0"/>
    <w:rsid w:val="00F70D3B"/>
    <w:rsid w:val="00F71379"/>
    <w:rsid w:val="00F716B3"/>
    <w:rsid w:val="00F72687"/>
    <w:rsid w:val="00F7470F"/>
    <w:rsid w:val="00F74A07"/>
    <w:rsid w:val="00F74F2B"/>
    <w:rsid w:val="00F7513A"/>
    <w:rsid w:val="00F76A99"/>
    <w:rsid w:val="00F774E8"/>
    <w:rsid w:val="00F77CEA"/>
    <w:rsid w:val="00F818CA"/>
    <w:rsid w:val="00F81FC7"/>
    <w:rsid w:val="00F825E4"/>
    <w:rsid w:val="00F83186"/>
    <w:rsid w:val="00F83D98"/>
    <w:rsid w:val="00F84E59"/>
    <w:rsid w:val="00F85FB1"/>
    <w:rsid w:val="00F86635"/>
    <w:rsid w:val="00F866B5"/>
    <w:rsid w:val="00F8694C"/>
    <w:rsid w:val="00F87586"/>
    <w:rsid w:val="00F90286"/>
    <w:rsid w:val="00F90AF2"/>
    <w:rsid w:val="00F91201"/>
    <w:rsid w:val="00F93EF7"/>
    <w:rsid w:val="00F93F9B"/>
    <w:rsid w:val="00F94608"/>
    <w:rsid w:val="00F94AA6"/>
    <w:rsid w:val="00F95D30"/>
    <w:rsid w:val="00F967D5"/>
    <w:rsid w:val="00F97485"/>
    <w:rsid w:val="00F97601"/>
    <w:rsid w:val="00FA37CF"/>
    <w:rsid w:val="00FA4B70"/>
    <w:rsid w:val="00FA5544"/>
    <w:rsid w:val="00FB1202"/>
    <w:rsid w:val="00FB1AFF"/>
    <w:rsid w:val="00FB2A2C"/>
    <w:rsid w:val="00FB3712"/>
    <w:rsid w:val="00FB3C9F"/>
    <w:rsid w:val="00FB4CA7"/>
    <w:rsid w:val="00FB5C80"/>
    <w:rsid w:val="00FB6310"/>
    <w:rsid w:val="00FB65E5"/>
    <w:rsid w:val="00FB6E22"/>
    <w:rsid w:val="00FC0320"/>
    <w:rsid w:val="00FC0C92"/>
    <w:rsid w:val="00FC0DBD"/>
    <w:rsid w:val="00FC11AB"/>
    <w:rsid w:val="00FC18AD"/>
    <w:rsid w:val="00FC1BDA"/>
    <w:rsid w:val="00FC3B89"/>
    <w:rsid w:val="00FC42D1"/>
    <w:rsid w:val="00FC44EC"/>
    <w:rsid w:val="00FC649C"/>
    <w:rsid w:val="00FC67B4"/>
    <w:rsid w:val="00FC71D0"/>
    <w:rsid w:val="00FD15AE"/>
    <w:rsid w:val="00FD1C5D"/>
    <w:rsid w:val="00FD290F"/>
    <w:rsid w:val="00FD4527"/>
    <w:rsid w:val="00FD5826"/>
    <w:rsid w:val="00FD63E2"/>
    <w:rsid w:val="00FD655F"/>
    <w:rsid w:val="00FD6583"/>
    <w:rsid w:val="00FD775D"/>
    <w:rsid w:val="00FE01EA"/>
    <w:rsid w:val="00FE12DF"/>
    <w:rsid w:val="00FE19F9"/>
    <w:rsid w:val="00FE2620"/>
    <w:rsid w:val="00FE36C6"/>
    <w:rsid w:val="00FE4039"/>
    <w:rsid w:val="00FE4908"/>
    <w:rsid w:val="00FE5609"/>
    <w:rsid w:val="00FE5C7F"/>
    <w:rsid w:val="00FE6DD6"/>
    <w:rsid w:val="00FE7990"/>
    <w:rsid w:val="00FE7C64"/>
    <w:rsid w:val="00FE7D8F"/>
    <w:rsid w:val="00FF0FE0"/>
    <w:rsid w:val="00FF1A65"/>
    <w:rsid w:val="00FF46B4"/>
    <w:rsid w:val="00FF4CBF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577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iPriority w:val="99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paragraph" w:customStyle="1" w:styleId="tt">
    <w:name w:val="tt"/>
    <w:basedOn w:val="a"/>
    <w:rsid w:val="002B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cn">
    <w:name w:val="cn"/>
    <w:basedOn w:val="a"/>
    <w:rsid w:val="002B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pb">
    <w:name w:val="pb"/>
    <w:basedOn w:val="a"/>
    <w:rsid w:val="002B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table" w:customStyle="1" w:styleId="TableGrid12">
    <w:name w:val="Table Grid12"/>
    <w:basedOn w:val="a1"/>
    <w:next w:val="ac"/>
    <w:uiPriority w:val="39"/>
    <w:rsid w:val="00EB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20A25-4B03-4113-8A77-4FFFC2958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3</Pages>
  <Words>1257</Words>
  <Characters>7166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163</cp:revision>
  <cp:lastPrinted>2024-06-25T07:17:00Z</cp:lastPrinted>
  <dcterms:created xsi:type="dcterms:W3CDTF">2024-05-14T05:52:00Z</dcterms:created>
  <dcterms:modified xsi:type="dcterms:W3CDTF">2024-06-28T10:25:00Z</dcterms:modified>
</cp:coreProperties>
</file>